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989B" w14:textId="541B550A" w:rsidR="002C1A15" w:rsidRDefault="0081311A">
      <w:pPr>
        <w:rPr>
          <w:rFonts w:ascii="Arial" w:hAnsi="Arial" w:cs="Arial"/>
          <w:b/>
          <w:sz w:val="24"/>
          <w:szCs w:val="24"/>
        </w:rPr>
      </w:pPr>
      <w:r>
        <w:rPr>
          <w:rFonts w:ascii="Arial" w:hAnsi="Arial" w:cs="Arial"/>
          <w:b/>
          <w:sz w:val="24"/>
          <w:szCs w:val="24"/>
        </w:rPr>
        <w:t>Underlag anbudsförfrågan</w:t>
      </w:r>
      <w:r w:rsidR="00D02F15">
        <w:rPr>
          <w:rFonts w:ascii="Arial" w:hAnsi="Arial" w:cs="Arial"/>
          <w:b/>
          <w:sz w:val="24"/>
          <w:szCs w:val="24"/>
        </w:rPr>
        <w:tab/>
      </w:r>
      <w:r w:rsidR="00D02F15">
        <w:rPr>
          <w:rFonts w:ascii="Arial" w:hAnsi="Arial" w:cs="Arial"/>
          <w:b/>
          <w:sz w:val="24"/>
          <w:szCs w:val="24"/>
        </w:rPr>
        <w:tab/>
      </w:r>
      <w:r w:rsidR="00392AB8">
        <w:rPr>
          <w:rFonts w:ascii="Arial" w:hAnsi="Arial" w:cs="Arial"/>
          <w:b/>
          <w:sz w:val="24"/>
          <w:szCs w:val="24"/>
        </w:rPr>
        <w:tab/>
      </w:r>
      <w:r w:rsidR="00392AB8">
        <w:rPr>
          <w:rFonts w:ascii="Arial" w:hAnsi="Arial" w:cs="Arial"/>
          <w:b/>
          <w:sz w:val="24"/>
          <w:szCs w:val="24"/>
        </w:rPr>
        <w:tab/>
      </w:r>
      <w:r w:rsidR="00875AFA">
        <w:rPr>
          <w:rFonts w:ascii="Arial" w:hAnsi="Arial" w:cs="Arial"/>
          <w:b/>
          <w:sz w:val="24"/>
          <w:szCs w:val="24"/>
        </w:rPr>
        <w:t>2016-0</w:t>
      </w:r>
      <w:r w:rsidR="00392AB8">
        <w:rPr>
          <w:rFonts w:ascii="Arial" w:hAnsi="Arial" w:cs="Arial"/>
          <w:b/>
          <w:sz w:val="24"/>
          <w:szCs w:val="24"/>
        </w:rPr>
        <w:t>6-</w:t>
      </w:r>
      <w:r w:rsidR="00C03F5A">
        <w:rPr>
          <w:rFonts w:ascii="Arial" w:hAnsi="Arial" w:cs="Arial"/>
          <w:b/>
          <w:sz w:val="24"/>
          <w:szCs w:val="24"/>
        </w:rPr>
        <w:t>14</w:t>
      </w:r>
    </w:p>
    <w:p w14:paraId="30A0EFD4" w14:textId="77777777" w:rsidR="0081502A" w:rsidRDefault="0081502A">
      <w:pPr>
        <w:rPr>
          <w:rFonts w:ascii="Arial" w:hAnsi="Arial" w:cs="Arial"/>
          <w:b/>
          <w:sz w:val="24"/>
          <w:szCs w:val="24"/>
        </w:rPr>
      </w:pPr>
    </w:p>
    <w:p w14:paraId="699750E0" w14:textId="27823047" w:rsidR="00F97D8E" w:rsidRPr="00CA6EF7" w:rsidRDefault="0081311A" w:rsidP="00F3620E">
      <w:pPr>
        <w:jc w:val="center"/>
        <w:rPr>
          <w:rFonts w:ascii="Arial" w:hAnsi="Arial" w:cs="Arial"/>
          <w:b/>
          <w:sz w:val="24"/>
          <w:szCs w:val="24"/>
        </w:rPr>
      </w:pPr>
      <w:r>
        <w:rPr>
          <w:rFonts w:ascii="Arial" w:hAnsi="Arial" w:cs="Arial"/>
          <w:b/>
          <w:sz w:val="24"/>
          <w:szCs w:val="24"/>
        </w:rPr>
        <w:t xml:space="preserve">ANBUDSFÖRFRÅGAN </w:t>
      </w:r>
    </w:p>
    <w:p w14:paraId="6D068F5E" w14:textId="7CE87CF3" w:rsidR="00F97D8E" w:rsidRPr="00CA6EF7" w:rsidRDefault="000D4890" w:rsidP="00543DE9">
      <w:pPr>
        <w:jc w:val="center"/>
        <w:rPr>
          <w:rFonts w:ascii="Arial" w:hAnsi="Arial" w:cs="Arial"/>
          <w:b/>
          <w:sz w:val="24"/>
          <w:szCs w:val="24"/>
        </w:rPr>
      </w:pPr>
      <w:r>
        <w:rPr>
          <w:rFonts w:ascii="Arial" w:hAnsi="Arial" w:cs="Arial"/>
          <w:b/>
          <w:sz w:val="24"/>
          <w:szCs w:val="24"/>
        </w:rPr>
        <w:t>PROJEKTERING</w:t>
      </w:r>
      <w:r w:rsidR="00CA6EF7" w:rsidRPr="00CA6EF7">
        <w:rPr>
          <w:rFonts w:ascii="Arial" w:hAnsi="Arial" w:cs="Arial"/>
          <w:b/>
          <w:sz w:val="24"/>
          <w:szCs w:val="24"/>
        </w:rPr>
        <w:t xml:space="preserve"> AV FIBEROPTISKT </w:t>
      </w:r>
      <w:r w:rsidR="00F3620E">
        <w:rPr>
          <w:rFonts w:ascii="Arial" w:hAnsi="Arial" w:cs="Arial"/>
          <w:b/>
          <w:sz w:val="24"/>
          <w:szCs w:val="24"/>
        </w:rPr>
        <w:t>BREDBANDSNÄT</w:t>
      </w:r>
    </w:p>
    <w:p w14:paraId="19E92AB9" w14:textId="74B1C541" w:rsidR="00F97D8E" w:rsidRPr="00543DE9" w:rsidRDefault="00F97D8E" w:rsidP="00F97D8E">
      <w:pPr>
        <w:rPr>
          <w:b/>
          <w:i/>
        </w:rPr>
      </w:pPr>
      <w:r w:rsidRPr="00543DE9">
        <w:rPr>
          <w:b/>
          <w:i/>
        </w:rPr>
        <w:t xml:space="preserve">Till </w:t>
      </w:r>
      <w:r w:rsidR="0081311A" w:rsidRPr="00543DE9">
        <w:rPr>
          <w:b/>
          <w:i/>
        </w:rPr>
        <w:t>dig som ska använda mallen</w:t>
      </w:r>
    </w:p>
    <w:p w14:paraId="7E1494BB" w14:textId="17A8FEF3" w:rsidR="00B91458" w:rsidRDefault="00C3035E" w:rsidP="00C3035E">
      <w:pPr>
        <w:spacing w:after="120"/>
        <w:rPr>
          <w:i/>
        </w:rPr>
      </w:pPr>
      <w:r w:rsidRPr="00C3035E">
        <w:rPr>
          <w:i/>
        </w:rPr>
        <w:t>De</w:t>
      </w:r>
      <w:r w:rsidR="004B604E">
        <w:rPr>
          <w:i/>
        </w:rPr>
        <w:t>t här förslag</w:t>
      </w:r>
      <w:r w:rsidR="00B73943">
        <w:rPr>
          <w:i/>
        </w:rPr>
        <w:t>et</w:t>
      </w:r>
      <w:r w:rsidR="004B604E">
        <w:rPr>
          <w:i/>
        </w:rPr>
        <w:t xml:space="preserve"> till</w:t>
      </w:r>
      <w:r w:rsidRPr="00C3035E">
        <w:rPr>
          <w:i/>
        </w:rPr>
        <w:t xml:space="preserve"> </w:t>
      </w:r>
      <w:r w:rsidR="0028014C">
        <w:rPr>
          <w:i/>
        </w:rPr>
        <w:t>anbudsförfrågan</w:t>
      </w:r>
      <w:r w:rsidR="0028014C" w:rsidRPr="00C3035E">
        <w:rPr>
          <w:i/>
        </w:rPr>
        <w:t xml:space="preserve"> </w:t>
      </w:r>
      <w:r w:rsidRPr="00C3035E">
        <w:rPr>
          <w:i/>
        </w:rPr>
        <w:t>är framtage</w:t>
      </w:r>
      <w:r w:rsidR="004B604E">
        <w:rPr>
          <w:i/>
        </w:rPr>
        <w:t>t</w:t>
      </w:r>
      <w:r w:rsidRPr="00C3035E">
        <w:rPr>
          <w:i/>
        </w:rPr>
        <w:t xml:space="preserve"> för att underlätta fö</w:t>
      </w:r>
      <w:r w:rsidR="0028014C">
        <w:rPr>
          <w:i/>
        </w:rPr>
        <w:t xml:space="preserve">r </w:t>
      </w:r>
      <w:r w:rsidR="00F35464">
        <w:rPr>
          <w:i/>
        </w:rPr>
        <w:t xml:space="preserve">dig som </w:t>
      </w:r>
      <w:r w:rsidR="005D105E">
        <w:rPr>
          <w:i/>
        </w:rPr>
        <w:t>ska</w:t>
      </w:r>
      <w:r w:rsidR="00F35464">
        <w:rPr>
          <w:i/>
        </w:rPr>
        <w:t xml:space="preserve"> konkurrensutsätta inköp när du bygger</w:t>
      </w:r>
      <w:r w:rsidRPr="00C3035E">
        <w:rPr>
          <w:i/>
        </w:rPr>
        <w:t xml:space="preserve"> bredband</w:t>
      </w:r>
      <w:r w:rsidR="000D7FF6">
        <w:rPr>
          <w:i/>
        </w:rPr>
        <w:t>snät</w:t>
      </w:r>
      <w:r w:rsidRPr="00C3035E">
        <w:rPr>
          <w:i/>
        </w:rPr>
        <w:t xml:space="preserve"> </w:t>
      </w:r>
      <w:r w:rsidR="007B26F8">
        <w:rPr>
          <w:i/>
        </w:rPr>
        <w:t>m</w:t>
      </w:r>
      <w:r w:rsidRPr="00C3035E">
        <w:rPr>
          <w:i/>
        </w:rPr>
        <w:t xml:space="preserve">ed stöd från </w:t>
      </w:r>
      <w:r w:rsidR="001E5E32">
        <w:rPr>
          <w:i/>
        </w:rPr>
        <w:t>l</w:t>
      </w:r>
      <w:r w:rsidRPr="00C3035E">
        <w:rPr>
          <w:i/>
        </w:rPr>
        <w:t>andsbygdsprogrammet</w:t>
      </w:r>
      <w:r w:rsidR="000D7FF6">
        <w:rPr>
          <w:i/>
        </w:rPr>
        <w:t xml:space="preserve"> 2014-2020</w:t>
      </w:r>
      <w:r w:rsidR="004B604E">
        <w:rPr>
          <w:i/>
        </w:rPr>
        <w:t>.</w:t>
      </w:r>
      <w:r w:rsidRPr="00C3035E">
        <w:rPr>
          <w:i/>
        </w:rPr>
        <w:t xml:space="preserve"> </w:t>
      </w:r>
    </w:p>
    <w:p w14:paraId="39076F4B" w14:textId="494972E3" w:rsidR="005D105E" w:rsidRDefault="005D105E" w:rsidP="005D105E">
      <w:pPr>
        <w:rPr>
          <w:i/>
        </w:rPr>
      </w:pPr>
      <w:r w:rsidRPr="00A45CC6">
        <w:rPr>
          <w:i/>
        </w:rPr>
        <w:t>Om kostnaden för projekteringstjänster</w:t>
      </w:r>
      <w:r>
        <w:rPr>
          <w:i/>
        </w:rPr>
        <w:t>na</w:t>
      </w:r>
      <w:r w:rsidRPr="00A45CC6">
        <w:rPr>
          <w:i/>
        </w:rPr>
        <w:t xml:space="preserve"> </w:t>
      </w:r>
      <w:r>
        <w:rPr>
          <w:i/>
        </w:rPr>
        <w:t>totalt i hela projektet är mindre än</w:t>
      </w:r>
      <w:r w:rsidRPr="00A45CC6">
        <w:rPr>
          <w:i/>
        </w:rPr>
        <w:t xml:space="preserve"> 250 000 kronor exklusive moms kan du använda en enklare offerthantering. </w:t>
      </w:r>
    </w:p>
    <w:p w14:paraId="1A049673" w14:textId="2EF4C078" w:rsidR="00F35464" w:rsidRDefault="003710C6" w:rsidP="00F35464">
      <w:pPr>
        <w:rPr>
          <w:i/>
        </w:rPr>
      </w:pPr>
      <w:r w:rsidRPr="00F3620E">
        <w:rPr>
          <w:i/>
        </w:rPr>
        <w:t xml:space="preserve">Alla </w:t>
      </w:r>
      <w:r>
        <w:rPr>
          <w:i/>
        </w:rPr>
        <w:t xml:space="preserve">regler för konkurrensutsättning </w:t>
      </w:r>
      <w:r w:rsidR="00B73943">
        <w:rPr>
          <w:i/>
        </w:rPr>
        <w:t>och den enklare offerthanteringen</w:t>
      </w:r>
      <w:r>
        <w:rPr>
          <w:i/>
        </w:rPr>
        <w:t xml:space="preserve"> </w:t>
      </w:r>
      <w:r w:rsidRPr="00F3620E">
        <w:rPr>
          <w:i/>
        </w:rPr>
        <w:t>hittar du på</w:t>
      </w:r>
      <w:r>
        <w:rPr>
          <w:i/>
        </w:rPr>
        <w:t xml:space="preserve"> J</w:t>
      </w:r>
      <w:r w:rsidRPr="00F3620E">
        <w:rPr>
          <w:i/>
        </w:rPr>
        <w:t>ordbruksverkets webbplats</w:t>
      </w:r>
      <w:r>
        <w:rPr>
          <w:i/>
        </w:rPr>
        <w:t xml:space="preserve"> </w:t>
      </w:r>
      <w:hyperlink r:id="rId8" w:history="1">
        <w:r w:rsidRPr="001910E2">
          <w:rPr>
            <w:rStyle w:val="Hyperlnk"/>
            <w:b/>
            <w:i/>
          </w:rPr>
          <w:t>www.jordbruksverket</w:t>
        </w:r>
        <w:r w:rsidRPr="001910E2">
          <w:rPr>
            <w:rStyle w:val="Hyperlnk"/>
            <w:b/>
          </w:rPr>
          <w:t>.</w:t>
        </w:r>
        <w:r w:rsidRPr="001910E2">
          <w:rPr>
            <w:rStyle w:val="Hyperlnk"/>
            <w:b/>
            <w:i/>
          </w:rPr>
          <w:t>se/bredband</w:t>
        </w:r>
      </w:hyperlink>
      <w:r>
        <w:rPr>
          <w:i/>
        </w:rPr>
        <w:t xml:space="preserve"> under rubriken ”Konkurrensutsättning”</w:t>
      </w:r>
      <w:r w:rsidR="00DB4DFF">
        <w:rPr>
          <w:i/>
        </w:rPr>
        <w:t xml:space="preserve">. </w:t>
      </w:r>
      <w:r>
        <w:rPr>
          <w:i/>
        </w:rPr>
        <w:t xml:space="preserve"> Vi rekommenderar att du läser igenom informationen innan du börjar med anbudsförfrågan! </w:t>
      </w:r>
    </w:p>
    <w:p w14:paraId="3EF56E0F" w14:textId="77777777" w:rsidR="0082764D" w:rsidRPr="001910E2" w:rsidRDefault="0082764D" w:rsidP="0082764D">
      <w:pPr>
        <w:spacing w:after="120"/>
        <w:rPr>
          <w:b/>
          <w:i/>
        </w:rPr>
      </w:pPr>
      <w:r w:rsidRPr="001910E2">
        <w:rPr>
          <w:b/>
          <w:i/>
        </w:rPr>
        <w:t>Mallen syftar till att:</w:t>
      </w:r>
    </w:p>
    <w:p w14:paraId="688C0519" w14:textId="09F52A9D" w:rsidR="0082764D" w:rsidRPr="00C3035E" w:rsidRDefault="0082764D" w:rsidP="0082764D">
      <w:pPr>
        <w:numPr>
          <w:ilvl w:val="0"/>
          <w:numId w:val="7"/>
        </w:numPr>
        <w:spacing w:after="120"/>
        <w:ind w:left="426"/>
        <w:rPr>
          <w:i/>
        </w:rPr>
      </w:pPr>
      <w:r w:rsidRPr="00C3035E">
        <w:rPr>
          <w:i/>
        </w:rPr>
        <w:t>G</w:t>
      </w:r>
      <w:r>
        <w:rPr>
          <w:i/>
        </w:rPr>
        <w:t xml:space="preserve">öra dig uppmärksam på </w:t>
      </w:r>
      <w:r w:rsidR="00453962">
        <w:rPr>
          <w:i/>
        </w:rPr>
        <w:t xml:space="preserve">de </w:t>
      </w:r>
      <w:r>
        <w:rPr>
          <w:i/>
        </w:rPr>
        <w:t xml:space="preserve">grundprinciper som gäller vid alla inköp till projektet. </w:t>
      </w:r>
    </w:p>
    <w:p w14:paraId="5EAC6D24" w14:textId="7E8876B5" w:rsidR="0082764D" w:rsidRPr="00C3035E" w:rsidRDefault="0082764D" w:rsidP="0082764D">
      <w:pPr>
        <w:numPr>
          <w:ilvl w:val="0"/>
          <w:numId w:val="7"/>
        </w:numPr>
        <w:spacing w:after="120"/>
        <w:ind w:left="426"/>
        <w:rPr>
          <w:i/>
        </w:rPr>
      </w:pPr>
      <w:r>
        <w:rPr>
          <w:i/>
        </w:rPr>
        <w:t xml:space="preserve">Lägga grunden för att det ska vara tydligt </w:t>
      </w:r>
      <w:r w:rsidR="005D105E">
        <w:rPr>
          <w:i/>
        </w:rPr>
        <w:t>vilka delar du som beställare ansvara</w:t>
      </w:r>
      <w:r w:rsidR="00DB4DFF">
        <w:rPr>
          <w:i/>
        </w:rPr>
        <w:t>r</w:t>
      </w:r>
      <w:r w:rsidR="005D105E">
        <w:rPr>
          <w:i/>
        </w:rPr>
        <w:t xml:space="preserve"> för och vad leverantören ska ansvara för.</w:t>
      </w:r>
      <w:r>
        <w:rPr>
          <w:i/>
        </w:rPr>
        <w:t xml:space="preserve"> </w:t>
      </w:r>
    </w:p>
    <w:p w14:paraId="17E3EED9" w14:textId="6BBA623A" w:rsidR="0082764D" w:rsidRPr="00C3035E" w:rsidRDefault="005D105E" w:rsidP="0082764D">
      <w:pPr>
        <w:numPr>
          <w:ilvl w:val="0"/>
          <w:numId w:val="7"/>
        </w:numPr>
        <w:ind w:left="426"/>
        <w:rPr>
          <w:i/>
        </w:rPr>
      </w:pPr>
      <w:r>
        <w:rPr>
          <w:i/>
        </w:rPr>
        <w:t xml:space="preserve">Ge </w:t>
      </w:r>
      <w:r w:rsidR="0082764D" w:rsidRPr="00C3035E">
        <w:rPr>
          <w:i/>
        </w:rPr>
        <w:t>förslag på kravspecifikation</w:t>
      </w:r>
      <w:r>
        <w:rPr>
          <w:i/>
        </w:rPr>
        <w:t xml:space="preserve"> (formella krav, krav på anbudsgivaren och tekniska krav)</w:t>
      </w:r>
      <w:r w:rsidR="0082764D">
        <w:rPr>
          <w:i/>
        </w:rPr>
        <w:t>.</w:t>
      </w:r>
    </w:p>
    <w:p w14:paraId="5A003324" w14:textId="226055EC" w:rsidR="00453962" w:rsidRPr="00543DE9" w:rsidRDefault="00453962" w:rsidP="00543DE9">
      <w:pPr>
        <w:rPr>
          <w:i/>
          <w:color w:val="FF0000"/>
        </w:rPr>
      </w:pPr>
      <w:r w:rsidRPr="00543DE9">
        <w:rPr>
          <w:i/>
        </w:rPr>
        <w:t>Det här förslaget till anbudsförfrågan är tänkt att fungera som en vägledning</w:t>
      </w:r>
      <w:r w:rsidR="00EB2D24">
        <w:rPr>
          <w:i/>
        </w:rPr>
        <w:t xml:space="preserve">. </w:t>
      </w:r>
      <w:r w:rsidR="00B73943">
        <w:rPr>
          <w:i/>
        </w:rPr>
        <w:t>Vissa</w:t>
      </w:r>
      <w:r w:rsidRPr="00543DE9">
        <w:rPr>
          <w:i/>
        </w:rPr>
        <w:t xml:space="preserve"> delar </w:t>
      </w:r>
      <w:r w:rsidR="00B73943">
        <w:rPr>
          <w:i/>
        </w:rPr>
        <w:t>behöver</w:t>
      </w:r>
      <w:r w:rsidRPr="00543DE9">
        <w:rPr>
          <w:i/>
        </w:rPr>
        <w:t xml:space="preserve"> </w:t>
      </w:r>
      <w:r w:rsidR="00B73943">
        <w:rPr>
          <w:i/>
        </w:rPr>
        <w:t xml:space="preserve">därför </w:t>
      </w:r>
      <w:r w:rsidRPr="00543DE9">
        <w:rPr>
          <w:i/>
        </w:rPr>
        <w:t xml:space="preserve">redigeras för att passa just ditt projekt. </w:t>
      </w:r>
      <w:r w:rsidR="00EB2D24">
        <w:rPr>
          <w:i/>
        </w:rPr>
        <w:t xml:space="preserve">All kursiv </w:t>
      </w:r>
      <w:r w:rsidRPr="00543DE9">
        <w:rPr>
          <w:i/>
        </w:rPr>
        <w:t xml:space="preserve">text är </w:t>
      </w:r>
      <w:r w:rsidR="00B73943">
        <w:rPr>
          <w:i/>
        </w:rPr>
        <w:t>hjälp</w:t>
      </w:r>
      <w:r w:rsidRPr="00543DE9">
        <w:rPr>
          <w:i/>
        </w:rPr>
        <w:t>instruktioner och är inte tänkt att finnas med i den färdiga anbudsförfrågan</w:t>
      </w:r>
      <w:r w:rsidR="00F35464">
        <w:rPr>
          <w:i/>
        </w:rPr>
        <w:t>, ta alltså bort den innan du annonserar anbudsförfrågan</w:t>
      </w:r>
      <w:r w:rsidRPr="00543DE9">
        <w:rPr>
          <w:i/>
        </w:rPr>
        <w:t xml:space="preserve">. </w:t>
      </w:r>
    </w:p>
    <w:p w14:paraId="7ECA0883" w14:textId="46EFBBCA" w:rsidR="00257C58" w:rsidRDefault="00F35464" w:rsidP="00543DE9">
      <w:pPr>
        <w:rPr>
          <w:i/>
        </w:rPr>
      </w:pPr>
      <w:r>
        <w:rPr>
          <w:i/>
        </w:rPr>
        <w:t>Bra att tänka på redan nu är att</w:t>
      </w:r>
      <w:r w:rsidR="00257C58">
        <w:rPr>
          <w:i/>
        </w:rPr>
        <w:t xml:space="preserve"> de villkor och krav som du ställer upp i anbudsförfrågan inte får ändras när </w:t>
      </w:r>
      <w:r w:rsidR="00AF226E">
        <w:rPr>
          <w:i/>
        </w:rPr>
        <w:t xml:space="preserve">du skriver </w:t>
      </w:r>
      <w:r w:rsidR="00257C58">
        <w:rPr>
          <w:i/>
        </w:rPr>
        <w:t>avtal. Tänk därför igenom innehållet i anbudsförfrågan ordentligt!</w:t>
      </w:r>
    </w:p>
    <w:p w14:paraId="2C6FAE61" w14:textId="155FE61C" w:rsidR="006C47D3" w:rsidRPr="00543DE9" w:rsidRDefault="006C47D3" w:rsidP="006C47D3">
      <w:pPr>
        <w:rPr>
          <w:b/>
          <w:i/>
        </w:rPr>
      </w:pPr>
      <w:r w:rsidRPr="00543DE9">
        <w:rPr>
          <w:b/>
          <w:i/>
        </w:rPr>
        <w:t xml:space="preserve">Följande </w:t>
      </w:r>
      <w:r w:rsidR="000D7FF6" w:rsidRPr="00543DE9">
        <w:rPr>
          <w:b/>
          <w:i/>
        </w:rPr>
        <w:t>grund</w:t>
      </w:r>
      <w:r w:rsidRPr="00543DE9">
        <w:rPr>
          <w:b/>
          <w:i/>
        </w:rPr>
        <w:t>principer gäller för all</w:t>
      </w:r>
      <w:r w:rsidR="00453962" w:rsidRPr="00543DE9">
        <w:rPr>
          <w:b/>
          <w:i/>
        </w:rPr>
        <w:t>a inköp</w:t>
      </w:r>
      <w:r w:rsidRPr="00543DE9">
        <w:rPr>
          <w:b/>
          <w:i/>
        </w:rPr>
        <w:t xml:space="preserve"> </w:t>
      </w:r>
      <w:r w:rsidR="00453962" w:rsidRPr="00543DE9">
        <w:rPr>
          <w:b/>
          <w:i/>
        </w:rPr>
        <w:t>i</w:t>
      </w:r>
      <w:r w:rsidR="00563541">
        <w:rPr>
          <w:b/>
          <w:i/>
        </w:rPr>
        <w:t>nom</w:t>
      </w:r>
      <w:r w:rsidR="00453962" w:rsidRPr="00543DE9">
        <w:rPr>
          <w:b/>
          <w:i/>
        </w:rPr>
        <w:t xml:space="preserve"> bredbandsstödet i</w:t>
      </w:r>
      <w:r w:rsidR="00E80E27" w:rsidRPr="00543DE9">
        <w:rPr>
          <w:b/>
          <w:i/>
        </w:rPr>
        <w:t xml:space="preserve"> landsbygdsprogrammet </w:t>
      </w:r>
      <w:r w:rsidR="00563541">
        <w:rPr>
          <w:b/>
          <w:i/>
        </w:rPr>
        <w:t>2014-2020</w:t>
      </w:r>
    </w:p>
    <w:p w14:paraId="24B9F119" w14:textId="61CE9DEE" w:rsidR="00DF5536" w:rsidRPr="00F3620E" w:rsidRDefault="00346CF6" w:rsidP="009C6ADC">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i/>
          <w:kern w:val="0"/>
        </w:rPr>
      </w:pPr>
      <w:r w:rsidRPr="00F3620E">
        <w:rPr>
          <w:rFonts w:ascii="Times New Roman" w:hAnsi="Times New Roman"/>
          <w:b/>
          <w:i/>
          <w:color w:val="000000"/>
        </w:rPr>
        <w:t>Icke diskriminering</w:t>
      </w:r>
      <w:r>
        <w:rPr>
          <w:rFonts w:ascii="Times New Roman" w:hAnsi="Times New Roman"/>
          <w:i/>
          <w:color w:val="000000"/>
        </w:rPr>
        <w:t xml:space="preserve"> </w:t>
      </w:r>
      <w:r w:rsidR="00DF5536" w:rsidRPr="00F3620E">
        <w:rPr>
          <w:rFonts w:ascii="Times New Roman" w:hAnsi="Times New Roman"/>
          <w:i/>
          <w:color w:val="000000"/>
        </w:rPr>
        <w:t>När du ställer upp villkor ska du tänka på att de inte får vara diskriminerande, varken mot svenska eller utländska leverantörer. Till exempel får du inte ställa upp villkor och krav som bara svenska företag känner till eller kan uppfylla. Detta gäller även då du inte förväntar dig att några utländska leverantörer ska lämna anbud. På samma sätt får inte leverantörer från andra orter eller delar av Sverige behandlas annorlunda än företag från närområdet.</w:t>
      </w:r>
    </w:p>
    <w:p w14:paraId="6D2B5A9C" w14:textId="244341C5" w:rsidR="006C47D3" w:rsidRDefault="00346CF6" w:rsidP="009C6ADC">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kern w:val="0"/>
        </w:rPr>
      </w:pPr>
      <w:r w:rsidRPr="00346CF6">
        <w:rPr>
          <w:rFonts w:ascii="Times New Roman" w:eastAsiaTheme="minorHAnsi" w:hAnsi="Times New Roman"/>
          <w:b/>
          <w:i/>
          <w:kern w:val="0"/>
        </w:rPr>
        <w:t xml:space="preserve">Öppenhet och </w:t>
      </w:r>
      <w:r w:rsidR="006C47D3" w:rsidRPr="00F3620E">
        <w:rPr>
          <w:rFonts w:ascii="Times New Roman" w:eastAsiaTheme="minorHAnsi" w:hAnsi="Times New Roman"/>
          <w:b/>
          <w:i/>
          <w:kern w:val="0"/>
        </w:rPr>
        <w:t>transparen</w:t>
      </w:r>
      <w:r w:rsidRPr="002B4B1F">
        <w:rPr>
          <w:rFonts w:ascii="Times New Roman" w:eastAsiaTheme="minorHAnsi" w:hAnsi="Times New Roman"/>
          <w:b/>
          <w:i/>
          <w:kern w:val="0"/>
        </w:rPr>
        <w:t xml:space="preserve">s </w:t>
      </w:r>
      <w:r w:rsidR="006C47D3" w:rsidRPr="00F3620E">
        <w:rPr>
          <w:rFonts w:ascii="Times New Roman" w:eastAsiaTheme="minorHAnsi" w:hAnsi="Times New Roman"/>
          <w:i/>
          <w:kern w:val="0"/>
        </w:rPr>
        <w:t xml:space="preserve">Principen om öppenhet (eller transparensprincipen) innebär att </w:t>
      </w:r>
      <w:r w:rsidR="00B73943">
        <w:rPr>
          <w:rFonts w:ascii="Times New Roman" w:eastAsiaTheme="minorHAnsi" w:hAnsi="Times New Roman"/>
          <w:i/>
          <w:kern w:val="0"/>
        </w:rPr>
        <w:t>inköpen till projektet</w:t>
      </w:r>
      <w:r w:rsidR="006C47D3" w:rsidRPr="00F3620E">
        <w:rPr>
          <w:rFonts w:ascii="Times New Roman" w:eastAsiaTheme="minorHAnsi" w:hAnsi="Times New Roman"/>
          <w:i/>
          <w:kern w:val="0"/>
        </w:rPr>
        <w:t xml:space="preserve"> ska präglas av öppenhet och förutsebarhet. </w:t>
      </w:r>
      <w:r w:rsidR="009C6ADC">
        <w:rPr>
          <w:rFonts w:ascii="Times New Roman" w:eastAsiaTheme="minorHAnsi" w:hAnsi="Times New Roman"/>
          <w:i/>
          <w:kern w:val="0"/>
        </w:rPr>
        <w:t>En anbudsförfrågan</w:t>
      </w:r>
      <w:r w:rsidR="009C6ADC" w:rsidRPr="00F3620E">
        <w:rPr>
          <w:rFonts w:ascii="Times New Roman" w:eastAsiaTheme="minorHAnsi" w:hAnsi="Times New Roman"/>
          <w:i/>
          <w:kern w:val="0"/>
        </w:rPr>
        <w:t xml:space="preserve"> ska vara klart och tydligt formulera</w:t>
      </w:r>
      <w:r w:rsidR="009C6ADC">
        <w:rPr>
          <w:rFonts w:ascii="Times New Roman" w:eastAsiaTheme="minorHAnsi" w:hAnsi="Times New Roman"/>
          <w:i/>
          <w:kern w:val="0"/>
        </w:rPr>
        <w:t>d</w:t>
      </w:r>
      <w:r w:rsidR="009C6ADC" w:rsidRPr="00F3620E">
        <w:rPr>
          <w:rFonts w:ascii="Times New Roman" w:eastAsiaTheme="minorHAnsi" w:hAnsi="Times New Roman"/>
          <w:i/>
          <w:kern w:val="0"/>
        </w:rPr>
        <w:t xml:space="preserve"> och innehålla samtliga krav som ställs</w:t>
      </w:r>
      <w:r w:rsidR="009C6ADC" w:rsidRPr="00545D39">
        <w:rPr>
          <w:rFonts w:ascii="Times New Roman" w:eastAsiaTheme="minorHAnsi" w:hAnsi="Times New Roman"/>
          <w:kern w:val="0"/>
        </w:rPr>
        <w:t>.</w:t>
      </w:r>
      <w:r w:rsidR="009C6ADC">
        <w:rPr>
          <w:rFonts w:ascii="Times New Roman" w:eastAsiaTheme="minorHAnsi" w:hAnsi="Times New Roman"/>
          <w:kern w:val="0"/>
        </w:rPr>
        <w:t xml:space="preserve"> </w:t>
      </w:r>
      <w:r w:rsidR="009C6ADC" w:rsidRPr="009C6ADC">
        <w:rPr>
          <w:rFonts w:ascii="Times New Roman" w:eastAsiaTheme="minorHAnsi" w:hAnsi="Times New Roman"/>
          <w:i/>
          <w:kern w:val="0"/>
        </w:rPr>
        <w:t>Det innebär till exempel</w:t>
      </w:r>
      <w:r w:rsidR="009C6ADC">
        <w:rPr>
          <w:rFonts w:ascii="Times New Roman" w:eastAsiaTheme="minorHAnsi" w:hAnsi="Times New Roman"/>
          <w:i/>
          <w:kern w:val="0"/>
        </w:rPr>
        <w:t xml:space="preserve"> också att u</w:t>
      </w:r>
      <w:r w:rsidR="006C47D3" w:rsidRPr="00F3620E">
        <w:rPr>
          <w:rFonts w:ascii="Times New Roman" w:eastAsiaTheme="minorHAnsi" w:hAnsi="Times New Roman"/>
          <w:i/>
          <w:kern w:val="0"/>
        </w:rPr>
        <w:t xml:space="preserve">ppgifter </w:t>
      </w:r>
      <w:r w:rsidR="009C6ADC">
        <w:rPr>
          <w:rFonts w:ascii="Times New Roman" w:eastAsiaTheme="minorHAnsi" w:hAnsi="Times New Roman"/>
          <w:i/>
          <w:kern w:val="0"/>
        </w:rPr>
        <w:t xml:space="preserve">och information </w:t>
      </w:r>
      <w:r w:rsidR="006C47D3" w:rsidRPr="00F3620E">
        <w:rPr>
          <w:rFonts w:ascii="Times New Roman" w:eastAsiaTheme="minorHAnsi" w:hAnsi="Times New Roman"/>
          <w:i/>
          <w:kern w:val="0"/>
        </w:rPr>
        <w:t xml:space="preserve">som gäller </w:t>
      </w:r>
      <w:r w:rsidR="002B4B1F">
        <w:rPr>
          <w:rFonts w:ascii="Times New Roman" w:eastAsiaTheme="minorHAnsi" w:hAnsi="Times New Roman"/>
          <w:i/>
          <w:kern w:val="0"/>
        </w:rPr>
        <w:t>konkurrensutsättningen</w:t>
      </w:r>
      <w:r w:rsidR="006C47D3" w:rsidRPr="00F3620E">
        <w:rPr>
          <w:rFonts w:ascii="Times New Roman" w:eastAsiaTheme="minorHAnsi" w:hAnsi="Times New Roman"/>
          <w:i/>
          <w:kern w:val="0"/>
        </w:rPr>
        <w:t xml:space="preserve"> inte </w:t>
      </w:r>
      <w:r w:rsidR="00B73943">
        <w:rPr>
          <w:rFonts w:ascii="Times New Roman" w:eastAsiaTheme="minorHAnsi" w:hAnsi="Times New Roman"/>
          <w:i/>
          <w:kern w:val="0"/>
        </w:rPr>
        <w:t>undan</w:t>
      </w:r>
      <w:r w:rsidR="006C47D3" w:rsidRPr="00F3620E">
        <w:rPr>
          <w:rFonts w:ascii="Times New Roman" w:eastAsiaTheme="minorHAnsi" w:hAnsi="Times New Roman"/>
          <w:i/>
          <w:kern w:val="0"/>
        </w:rPr>
        <w:t>hålls</w:t>
      </w:r>
      <w:r w:rsidR="009C6ADC">
        <w:rPr>
          <w:rFonts w:ascii="Times New Roman" w:eastAsiaTheme="minorHAnsi" w:hAnsi="Times New Roman"/>
          <w:i/>
          <w:kern w:val="0"/>
        </w:rPr>
        <w:t xml:space="preserve"> någon anbudsgivare</w:t>
      </w:r>
      <w:r w:rsidR="006C47D3" w:rsidRPr="00F3620E">
        <w:rPr>
          <w:rFonts w:ascii="Times New Roman" w:eastAsiaTheme="minorHAnsi" w:hAnsi="Times New Roman"/>
          <w:i/>
          <w:kern w:val="0"/>
        </w:rPr>
        <w:t xml:space="preserve">, </w:t>
      </w:r>
      <w:r w:rsidR="009C6ADC">
        <w:rPr>
          <w:rFonts w:ascii="Times New Roman" w:eastAsiaTheme="minorHAnsi" w:hAnsi="Times New Roman"/>
          <w:i/>
          <w:kern w:val="0"/>
        </w:rPr>
        <w:t xml:space="preserve">att </w:t>
      </w:r>
      <w:r w:rsidR="00B73943">
        <w:rPr>
          <w:rFonts w:ascii="Times New Roman" w:eastAsiaTheme="minorHAnsi" w:hAnsi="Times New Roman"/>
          <w:i/>
          <w:kern w:val="0"/>
        </w:rPr>
        <w:t xml:space="preserve">anbudsförfrågan </w:t>
      </w:r>
      <w:r w:rsidR="006C47D3" w:rsidRPr="00F3620E">
        <w:rPr>
          <w:rFonts w:ascii="Times New Roman" w:eastAsiaTheme="minorHAnsi" w:hAnsi="Times New Roman"/>
          <w:i/>
          <w:kern w:val="0"/>
        </w:rPr>
        <w:t xml:space="preserve">annonseras offentligt och de leverantörer som deltagit i anbudsförfarandet ska informeras om resultatet. </w:t>
      </w:r>
    </w:p>
    <w:p w14:paraId="4CA4D075" w14:textId="74C71C15" w:rsidR="002C1A15" w:rsidRPr="00C174A6" w:rsidRDefault="008A74EC" w:rsidP="00C174A6">
      <w:pPr>
        <w:pStyle w:val="Rubrik1"/>
        <w:keepNext/>
        <w:ind w:left="431" w:hanging="431"/>
      </w:pPr>
      <w:r>
        <w:lastRenderedPageBreak/>
        <w:t>Allmän information</w:t>
      </w:r>
    </w:p>
    <w:p w14:paraId="69DDF902" w14:textId="77777777" w:rsidR="00CE3AB4" w:rsidRPr="00712B93" w:rsidRDefault="00AC1DD0" w:rsidP="00712B93">
      <w:pPr>
        <w:pStyle w:val="Rubrik2"/>
      </w:pPr>
      <w:r>
        <w:t>Beställare</w:t>
      </w:r>
    </w:p>
    <w:p w14:paraId="03A6C022" w14:textId="2E53B0DA" w:rsidR="00CE3AB4" w:rsidRDefault="00CE3AB4" w:rsidP="00C174A6">
      <w:r>
        <w:t>[</w:t>
      </w:r>
      <w:r w:rsidR="00073725">
        <w:t xml:space="preserve">Namn och </w:t>
      </w:r>
      <w:r>
        <w:t>org</w:t>
      </w:r>
      <w:r w:rsidR="00073725">
        <w:t>anisationsnummer</w:t>
      </w:r>
      <w:r>
        <w:t>]</w:t>
      </w:r>
    </w:p>
    <w:p w14:paraId="2F259C3D" w14:textId="77777777" w:rsidR="00CE3AB4" w:rsidRDefault="00CE3AB4" w:rsidP="00C174A6">
      <w:r>
        <w:t>[Adress]</w:t>
      </w:r>
    </w:p>
    <w:p w14:paraId="50E7995D" w14:textId="77777777" w:rsidR="00CE3AB4" w:rsidRDefault="00CE3AB4" w:rsidP="00C174A6">
      <w:r>
        <w:t>[Telefon]</w:t>
      </w:r>
    </w:p>
    <w:p w14:paraId="5FF37061" w14:textId="77777777" w:rsidR="00CE3AB4" w:rsidRDefault="00CE3AB4" w:rsidP="00C174A6">
      <w:r>
        <w:t>[E-postadress]</w:t>
      </w:r>
    </w:p>
    <w:p w14:paraId="192B3326" w14:textId="77777777" w:rsidR="00C174A6" w:rsidRPr="00C174A6" w:rsidRDefault="00AC1DD0" w:rsidP="00712B93">
      <w:pPr>
        <w:pStyle w:val="Rubrik2"/>
      </w:pPr>
      <w:r>
        <w:t>Kontaktperson</w:t>
      </w:r>
    </w:p>
    <w:p w14:paraId="29560096" w14:textId="77777777" w:rsidR="006C202C" w:rsidRDefault="00CE3AB4" w:rsidP="00C174A6">
      <w:r>
        <w:t>[Namn]</w:t>
      </w:r>
    </w:p>
    <w:p w14:paraId="636154C7" w14:textId="77777777" w:rsidR="00C174A6" w:rsidRDefault="00CE3AB4" w:rsidP="00C174A6">
      <w:r>
        <w:t>[Adress]</w:t>
      </w:r>
    </w:p>
    <w:p w14:paraId="27FE51C7" w14:textId="77777777" w:rsidR="00C174A6" w:rsidRDefault="00CE3AB4" w:rsidP="00C174A6">
      <w:r>
        <w:t>[Telefon]</w:t>
      </w:r>
    </w:p>
    <w:p w14:paraId="6293FFF4" w14:textId="77777777" w:rsidR="00CE3AB4" w:rsidRDefault="00CE3AB4" w:rsidP="00C174A6">
      <w:r>
        <w:t>[E-postadress]</w:t>
      </w:r>
    </w:p>
    <w:p w14:paraId="62CF2A7A" w14:textId="4C6822CB" w:rsidR="006C202C" w:rsidRDefault="009A0697" w:rsidP="00712B93">
      <w:pPr>
        <w:pStyle w:val="Rubrik2"/>
      </w:pPr>
      <w:r>
        <w:t>F</w:t>
      </w:r>
      <w:r w:rsidR="00AC1DD0">
        <w:t>rågor</w:t>
      </w:r>
      <w:r w:rsidR="00073725">
        <w:t xml:space="preserve"> och information</w:t>
      </w:r>
      <w:r>
        <w:t xml:space="preserve"> om anbudsförfrågan</w:t>
      </w:r>
    </w:p>
    <w:p w14:paraId="409D674E" w14:textId="3C412506" w:rsidR="00217FD6" w:rsidRDefault="00CE3AB4" w:rsidP="00F3620E">
      <w:pPr>
        <w:pStyle w:val="Ruta"/>
        <w:pBdr>
          <w:top w:val="none" w:sz="0" w:space="0" w:color="auto"/>
          <w:left w:val="none" w:sz="0" w:space="0" w:color="auto"/>
          <w:bottom w:val="none" w:sz="0" w:space="0" w:color="auto"/>
          <w:right w:val="none" w:sz="0" w:space="0" w:color="auto"/>
        </w:pBdr>
        <w:jc w:val="left"/>
      </w:pPr>
      <w:r w:rsidRPr="00CE3AB4">
        <w:t>Eventuella frågor angående anbudsförfrågan ställs och besvaras via e-post</w:t>
      </w:r>
      <w:r w:rsidR="00077E03">
        <w:t>/</w:t>
      </w:r>
      <w:r w:rsidR="00073725">
        <w:t>via annonseringssidan.</w:t>
      </w:r>
      <w:r w:rsidRPr="00CE3AB4">
        <w:t xml:space="preserve"> Samtliga inkomna </w:t>
      </w:r>
      <w:r w:rsidR="00257C58">
        <w:t>frågor</w:t>
      </w:r>
      <w:r w:rsidR="00257C58" w:rsidRPr="00CE3AB4">
        <w:t xml:space="preserve"> </w:t>
      </w:r>
      <w:r w:rsidRPr="00CE3AB4">
        <w:t>och svar skickas till alla som</w:t>
      </w:r>
      <w:r w:rsidR="00257C58">
        <w:t xml:space="preserve"> anmält intresse </w:t>
      </w:r>
      <w:r w:rsidRPr="00CE3AB4">
        <w:t xml:space="preserve">via e-post för upphandlingen. </w:t>
      </w:r>
    </w:p>
    <w:p w14:paraId="5F4C09F2" w14:textId="77777777" w:rsidR="00073725" w:rsidRDefault="00CE3AB4" w:rsidP="00F3620E">
      <w:pPr>
        <w:rPr>
          <w:i/>
        </w:rPr>
      </w:pPr>
      <w:r w:rsidRPr="00CE3AB4">
        <w:t>Frågor inkomna till ovanstående e-postadress</w:t>
      </w:r>
      <w:r w:rsidR="00820BE7">
        <w:t xml:space="preserve"> senare än [20</w:t>
      </w:r>
      <w:r w:rsidRPr="00CE3AB4">
        <w:t>xx-xx-xx] kommer inte att besvaras.</w:t>
      </w:r>
      <w:r w:rsidR="00073725" w:rsidRPr="00073725">
        <w:rPr>
          <w:i/>
        </w:rPr>
        <w:t xml:space="preserve"> </w:t>
      </w:r>
    </w:p>
    <w:p w14:paraId="40E0B957" w14:textId="70F6CF6C" w:rsidR="00EA1E15" w:rsidRDefault="00EA1E15" w:rsidP="00543DE9">
      <w:pPr>
        <w:rPr>
          <w:i/>
        </w:rPr>
      </w:pPr>
      <w:r>
        <w:rPr>
          <w:i/>
        </w:rPr>
        <w:t>För att alla potentiella anbudsgivare ska få samma information om eventuella förändringar eller förtydliganden i anbudsförfrågan är det viktigt att ha bara en kontaktväg där frågor kan ställas. Kontaktvägen bör antingen vara via e-post eller via en tjänst på den webbplats där anbudsförfrågan annonseras</w:t>
      </w:r>
      <w:r w:rsidR="00077E03">
        <w:rPr>
          <w:i/>
        </w:rPr>
        <w:t xml:space="preserve"> (välj en väg)</w:t>
      </w:r>
      <w:r>
        <w:rPr>
          <w:i/>
        </w:rPr>
        <w:t xml:space="preserve">. Om </w:t>
      </w:r>
      <w:r w:rsidR="00211E27">
        <w:rPr>
          <w:i/>
        </w:rPr>
        <w:t xml:space="preserve">du </w:t>
      </w:r>
      <w:r>
        <w:rPr>
          <w:i/>
        </w:rPr>
        <w:t>ska göra ändringar är det lämpligt att besluta detta vid protokollförda möten</w:t>
      </w:r>
      <w:r w:rsidR="00077E03">
        <w:rPr>
          <w:i/>
        </w:rPr>
        <w:t xml:space="preserve"> innan </w:t>
      </w:r>
      <w:r w:rsidR="00211E27">
        <w:rPr>
          <w:i/>
        </w:rPr>
        <w:t xml:space="preserve">du </w:t>
      </w:r>
      <w:r w:rsidR="00077E03">
        <w:rPr>
          <w:i/>
        </w:rPr>
        <w:t>går ut med information, det minskar risken för missförstånd.</w:t>
      </w:r>
    </w:p>
    <w:p w14:paraId="56873A9A" w14:textId="69AF9234" w:rsidR="00A3254C" w:rsidRDefault="00A3254C" w:rsidP="00543DE9">
      <w:pPr>
        <w:rPr>
          <w:i/>
        </w:rPr>
      </w:pPr>
      <w:r>
        <w:rPr>
          <w:i/>
        </w:rPr>
        <w:t xml:space="preserve">Det kan vara lämpligt att sätta sista datum för frågor till en vecka innan sista anbudsdag. På så vis får </w:t>
      </w:r>
      <w:r w:rsidR="00A60F90">
        <w:rPr>
          <w:i/>
        </w:rPr>
        <w:t>du</w:t>
      </w:r>
      <w:r>
        <w:rPr>
          <w:i/>
        </w:rPr>
        <w:t xml:space="preserve"> tid att svara på frågan och anbudsgivarna får tid att fundera på, och eventuellt agera utifrån, svaret. </w:t>
      </w:r>
    </w:p>
    <w:p w14:paraId="637ED579" w14:textId="17567FC3" w:rsidR="00C174A6" w:rsidRDefault="00AC1DD0" w:rsidP="004B1C9F">
      <w:pPr>
        <w:pStyle w:val="Rubrik2"/>
      </w:pPr>
      <w:r>
        <w:t>Anbudslä</w:t>
      </w:r>
      <w:r w:rsidR="004B1C9F">
        <w:t>mning</w:t>
      </w:r>
    </w:p>
    <w:p w14:paraId="13D060FF" w14:textId="4420DDBE" w:rsidR="00C174A6" w:rsidRDefault="004B1C9F" w:rsidP="00C174A6">
      <w:r>
        <w:t>Anbud ska lämnas s</w:t>
      </w:r>
      <w:r w:rsidR="00CE3AB4">
        <w:t xml:space="preserve">kriftligt </w:t>
      </w:r>
      <w:r>
        <w:t>och</w:t>
      </w:r>
      <w:r w:rsidR="00CE3AB4">
        <w:t xml:space="preserve"> vara märkt ”</w:t>
      </w:r>
      <w:r w:rsidR="009D58AD">
        <w:t>Projektering</w:t>
      </w:r>
      <w:r w:rsidR="0016728E">
        <w:t>”</w:t>
      </w:r>
      <w:r>
        <w:t xml:space="preserve">. </w:t>
      </w:r>
      <w:r w:rsidR="00CE3AB4">
        <w:t>Anbudet ska vara undertecknat av behörig företrädare för anbudsgivaren.</w:t>
      </w:r>
      <w:r w:rsidR="000558EF">
        <w:t xml:space="preserve"> </w:t>
      </w:r>
    </w:p>
    <w:p w14:paraId="4E9FC2AE" w14:textId="4F96E640" w:rsidR="00077E03" w:rsidRDefault="00CE3AB4" w:rsidP="00C174A6">
      <w:r w:rsidRPr="004A7D16">
        <w:t xml:space="preserve">Inlämnat anbud ska </w:t>
      </w:r>
      <w:r w:rsidR="000558EF" w:rsidRPr="004A7D16">
        <w:t xml:space="preserve">på ett tydligt och fullständigt sätt </w:t>
      </w:r>
      <w:r w:rsidRPr="004A7D16">
        <w:t xml:space="preserve">beskriva </w:t>
      </w:r>
      <w:r w:rsidR="004B1C9F" w:rsidRPr="004A7D16">
        <w:t xml:space="preserve">de </w:t>
      </w:r>
      <w:r w:rsidRPr="004A7D16">
        <w:t xml:space="preserve">tjänster </w:t>
      </w:r>
      <w:r w:rsidR="004B1C9F" w:rsidRPr="004A7D16">
        <w:t>som efterfrågas</w:t>
      </w:r>
      <w:r w:rsidR="000558EF" w:rsidRPr="004A7D16">
        <w:t xml:space="preserve"> i anbudsförfrågan. Det är lämpligt att anbudet följer </w:t>
      </w:r>
      <w:r w:rsidRPr="004A7D16">
        <w:t>struktur</w:t>
      </w:r>
      <w:r w:rsidR="004B1C9F" w:rsidRPr="004A7D16">
        <w:t>en och rubrikerna</w:t>
      </w:r>
      <w:r w:rsidR="000558EF" w:rsidRPr="004A7D16">
        <w:t xml:space="preserve"> i anbudsförfrågan</w:t>
      </w:r>
      <w:r w:rsidRPr="004A7D16">
        <w:t>.</w:t>
      </w:r>
    </w:p>
    <w:p w14:paraId="034C26E3" w14:textId="77777777" w:rsidR="00077E03" w:rsidRDefault="00077E03" w:rsidP="00077E03">
      <w:pPr>
        <w:pStyle w:val="Rubrik2"/>
      </w:pPr>
      <w:r>
        <w:t>Språk</w:t>
      </w:r>
    </w:p>
    <w:p w14:paraId="1B7C7888" w14:textId="77777777" w:rsidR="00077E03" w:rsidRDefault="00077E03" w:rsidP="00077E03">
      <w:r>
        <w:t>Anbudet ska i sin helhet vara skrivet på svenska.</w:t>
      </w:r>
    </w:p>
    <w:p w14:paraId="108B2EED" w14:textId="77777777" w:rsidR="00C174A6" w:rsidRDefault="00AC1DD0" w:rsidP="00712B93">
      <w:pPr>
        <w:pStyle w:val="Rubrik2"/>
      </w:pPr>
      <w:r>
        <w:t>Sista anbudsdag</w:t>
      </w:r>
    </w:p>
    <w:p w14:paraId="4693F6F0" w14:textId="77777777" w:rsidR="006C202C" w:rsidRDefault="00820BE7" w:rsidP="00C174A6">
      <w:r>
        <w:t>[20</w:t>
      </w:r>
      <w:r w:rsidR="00CE3AB4">
        <w:t>xx-xx-xx]</w:t>
      </w:r>
    </w:p>
    <w:p w14:paraId="28691560" w14:textId="74B194D7" w:rsidR="0098663E" w:rsidRPr="00F3620E" w:rsidRDefault="0098663E" w:rsidP="00C174A6">
      <w:pPr>
        <w:rPr>
          <w:i/>
        </w:rPr>
      </w:pPr>
      <w:r>
        <w:rPr>
          <w:i/>
        </w:rPr>
        <w:lastRenderedPageBreak/>
        <w:t xml:space="preserve">Anbudsförfrågan ska annonseras </w:t>
      </w:r>
      <w:r w:rsidR="004B1C9F">
        <w:rPr>
          <w:i/>
        </w:rPr>
        <w:t xml:space="preserve">i </w:t>
      </w:r>
      <w:r>
        <w:rPr>
          <w:i/>
        </w:rPr>
        <w:t xml:space="preserve">minst 3 veckor (21 dagar) men för att få fler och bättre anbud är det dock lämpligt att annonsera i minst 5 veckor. </w:t>
      </w:r>
    </w:p>
    <w:p w14:paraId="357541E9" w14:textId="6D29EA75" w:rsidR="00C174A6" w:rsidRDefault="00AC1DD0" w:rsidP="00712B93">
      <w:pPr>
        <w:pStyle w:val="Rubrik2"/>
      </w:pPr>
      <w:r>
        <w:t>Anbudets giltighet</w:t>
      </w:r>
      <w:r w:rsidR="00077E03">
        <w:t>stid</w:t>
      </w:r>
    </w:p>
    <w:p w14:paraId="6E6E509F" w14:textId="122DB719" w:rsidR="00C174A6" w:rsidRDefault="00CE3AB4" w:rsidP="00C174A6">
      <w:r>
        <w:t xml:space="preserve">Anbudet ska vara giltigt </w:t>
      </w:r>
      <w:r w:rsidR="004023A7" w:rsidRPr="005D105E">
        <w:rPr>
          <w:highlight w:val="lightGray"/>
        </w:rPr>
        <w:t>x</w:t>
      </w:r>
      <w:r w:rsidR="004023A7">
        <w:t xml:space="preserve"> </w:t>
      </w:r>
      <w:r>
        <w:t>månader från sista anbudsdag.</w:t>
      </w:r>
    </w:p>
    <w:p w14:paraId="0147B5E4" w14:textId="47805CF7" w:rsidR="004023A7" w:rsidRPr="00F3620E" w:rsidRDefault="000558EF" w:rsidP="00C174A6">
      <w:pPr>
        <w:rPr>
          <w:i/>
        </w:rPr>
      </w:pPr>
      <w:r>
        <w:rPr>
          <w:i/>
        </w:rPr>
        <w:t xml:space="preserve">De anbud som lämnas bör gälla ett </w:t>
      </w:r>
      <w:r w:rsidR="004023A7">
        <w:rPr>
          <w:i/>
        </w:rPr>
        <w:t xml:space="preserve">bra tag efter sista anbudsdag om det skulle uppstå händelser som gör att </w:t>
      </w:r>
      <w:r w:rsidR="00211E27">
        <w:rPr>
          <w:i/>
        </w:rPr>
        <w:t xml:space="preserve">du </w:t>
      </w:r>
      <w:r w:rsidR="004B1C9F">
        <w:rPr>
          <w:i/>
        </w:rPr>
        <w:t xml:space="preserve">inte kan ta </w:t>
      </w:r>
      <w:r w:rsidR="004023A7">
        <w:rPr>
          <w:i/>
        </w:rPr>
        <w:t xml:space="preserve">beslut i önskad tid. Rekommendationen är minst 3 månader.  </w:t>
      </w:r>
    </w:p>
    <w:p w14:paraId="50F921AD" w14:textId="77777777" w:rsidR="00C174A6" w:rsidRDefault="00AC1DD0" w:rsidP="00712B93">
      <w:pPr>
        <w:pStyle w:val="Rubrik2"/>
      </w:pPr>
      <w:r>
        <w:t>Ersättning för anbudsgivning</w:t>
      </w:r>
    </w:p>
    <w:p w14:paraId="008DCB55" w14:textId="216C0381" w:rsidR="006C202C" w:rsidRDefault="00C174A6" w:rsidP="00CA0C29">
      <w:r>
        <w:t>E</w:t>
      </w:r>
      <w:r w:rsidR="00CE3AB4">
        <w:t xml:space="preserve">rsättning för </w:t>
      </w:r>
      <w:r w:rsidR="00077E03">
        <w:t xml:space="preserve">kostnader i samband med </w:t>
      </w:r>
      <w:r w:rsidR="00CE3AB4">
        <w:t>anbudsgivning lämnas inte.</w:t>
      </w:r>
    </w:p>
    <w:p w14:paraId="238BC814" w14:textId="5D5BC83A" w:rsidR="000558EF" w:rsidRPr="00543DE9" w:rsidRDefault="000558EF" w:rsidP="00CA0C29">
      <w:pPr>
        <w:rPr>
          <w:i/>
        </w:rPr>
      </w:pPr>
      <w:r>
        <w:rPr>
          <w:i/>
        </w:rPr>
        <w:t>Det vanliga är att beställaren inte ersätter anbudsgivaren för eventuella kostnader för att ta fram ett anbud.</w:t>
      </w:r>
    </w:p>
    <w:p w14:paraId="5300DFE3" w14:textId="77777777" w:rsidR="00077E03" w:rsidRDefault="00077E03" w:rsidP="00077E03">
      <w:pPr>
        <w:pStyle w:val="Rubrik2"/>
      </w:pPr>
      <w:r>
        <w:t>Kalendarium</w:t>
      </w:r>
    </w:p>
    <w:p w14:paraId="6399FAA1" w14:textId="77777777" w:rsidR="00077E03" w:rsidRDefault="00077E03" w:rsidP="00077E03">
      <w:r>
        <w:t>Annonsering</w:t>
      </w:r>
      <w:r>
        <w:tab/>
      </w:r>
      <w:r>
        <w:tab/>
        <w:t>[20xx-xx-xx]</w:t>
      </w:r>
    </w:p>
    <w:p w14:paraId="2530D34C" w14:textId="77777777" w:rsidR="00077E03" w:rsidRDefault="00077E03" w:rsidP="00077E03">
      <w:r>
        <w:t>Sista dag för att ställa frågor</w:t>
      </w:r>
      <w:r>
        <w:tab/>
        <w:t>[20xx-xx-xx]</w:t>
      </w:r>
    </w:p>
    <w:p w14:paraId="5D26D829" w14:textId="77777777" w:rsidR="00077E03" w:rsidRDefault="00077E03" w:rsidP="00077E03">
      <w:r>
        <w:t>Sista dag för att lämna anbud</w:t>
      </w:r>
      <w:r>
        <w:tab/>
        <w:t>[20xx-xx-xx]</w:t>
      </w:r>
    </w:p>
    <w:p w14:paraId="764B825D" w14:textId="0705248E" w:rsidR="000558EF" w:rsidRPr="00543DE9" w:rsidRDefault="000558EF" w:rsidP="00077E03">
      <w:pPr>
        <w:rPr>
          <w:i/>
        </w:rPr>
      </w:pPr>
      <w:r>
        <w:rPr>
          <w:i/>
        </w:rPr>
        <w:t>Ett kalendarium som samlar alla viktiga datum kan vara bra att ha med.</w:t>
      </w:r>
    </w:p>
    <w:p w14:paraId="5ABE3B6B" w14:textId="26E4C2DA" w:rsidR="006C202C" w:rsidRPr="006C202C" w:rsidRDefault="00795DB5" w:rsidP="00CA0C29">
      <w:pPr>
        <w:pStyle w:val="Rubrik1"/>
      </w:pPr>
      <w:r>
        <w:t>Uppdraget</w:t>
      </w:r>
    </w:p>
    <w:p w14:paraId="4EFA52E9" w14:textId="1EB317AD" w:rsidR="00CA0C29" w:rsidRPr="002C14BD" w:rsidRDefault="00196826" w:rsidP="002C14BD">
      <w:pPr>
        <w:pStyle w:val="Rubrik2"/>
      </w:pPr>
      <w:r>
        <w:t>bakgrund</w:t>
      </w:r>
    </w:p>
    <w:p w14:paraId="744B8E2E" w14:textId="783BEE05" w:rsidR="00CA0C29" w:rsidRDefault="00820BE7" w:rsidP="00CA0C29">
      <w:r w:rsidRPr="001E5E32">
        <w:t>I</w:t>
      </w:r>
      <w:r w:rsidR="00CE3AB4" w:rsidRPr="001E5E32">
        <w:t xml:space="preserve"> </w:t>
      </w:r>
      <w:r w:rsidRPr="00543DE9">
        <w:rPr>
          <w:highlight w:val="lightGray"/>
        </w:rPr>
        <w:t>xx</w:t>
      </w:r>
      <w:r w:rsidRPr="00F3620E">
        <w:t xml:space="preserve"> kommuns </w:t>
      </w:r>
      <w:r w:rsidR="004E5E60" w:rsidRPr="00543DE9">
        <w:rPr>
          <w:highlight w:val="lightGray"/>
        </w:rPr>
        <w:t>xx</w:t>
      </w:r>
      <w:r w:rsidR="004E5E60" w:rsidRPr="00F3620E">
        <w:t xml:space="preserve"> </w:t>
      </w:r>
      <w:r w:rsidRPr="00F3620E">
        <w:t>delar</w:t>
      </w:r>
      <w:r w:rsidR="007C4FB9" w:rsidRPr="00F3620E">
        <w:t xml:space="preserve"> ska ett</w:t>
      </w:r>
      <w:r w:rsidR="007C4FB9">
        <w:rPr>
          <w:i/>
        </w:rPr>
        <w:t xml:space="preserve"> </w:t>
      </w:r>
      <w:r w:rsidR="00CE3AB4">
        <w:t xml:space="preserve">passivt fiberoptiskt bredbandsnät </w:t>
      </w:r>
      <w:r w:rsidR="007C4FB9">
        <w:t xml:space="preserve">byggas </w:t>
      </w:r>
      <w:r w:rsidR="00CE3AB4">
        <w:t xml:space="preserve">med avsikt att koppla samman intresserade fastigheter i </w:t>
      </w:r>
      <w:r w:rsidR="002F4897" w:rsidRPr="002F4897">
        <w:rPr>
          <w:highlight w:val="lightGray"/>
        </w:rPr>
        <w:t>x-by</w:t>
      </w:r>
      <w:r w:rsidR="00CA0C29">
        <w:t>.</w:t>
      </w:r>
    </w:p>
    <w:p w14:paraId="4D27FD6B" w14:textId="227B5DF4" w:rsidR="00B8237D" w:rsidRDefault="00B8237D" w:rsidP="00CA0C29">
      <w:r>
        <w:t xml:space="preserve">Totalt finns idag </w:t>
      </w:r>
      <w:r w:rsidRPr="002F4897">
        <w:rPr>
          <w:highlight w:val="lightGray"/>
        </w:rPr>
        <w:t>x</w:t>
      </w:r>
      <w:r>
        <w:t xml:space="preserve"> </w:t>
      </w:r>
      <w:r w:rsidR="00211D67">
        <w:t xml:space="preserve">fastigheter </w:t>
      </w:r>
      <w:r>
        <w:t>i området. Fastighetsbeståndet fördelar sig på:</w:t>
      </w:r>
    </w:p>
    <w:p w14:paraId="6FC8E4B8" w14:textId="56B09CC4" w:rsidR="00B8237D" w:rsidRDefault="004E5E60" w:rsidP="00F3620E">
      <w:pPr>
        <w:pStyle w:val="Liststycke"/>
        <w:numPr>
          <w:ilvl w:val="0"/>
          <w:numId w:val="8"/>
        </w:numPr>
      </w:pPr>
      <w:r w:rsidRPr="00543DE9">
        <w:rPr>
          <w:highlight w:val="lightGray"/>
        </w:rPr>
        <w:t>x</w:t>
      </w:r>
      <w:r w:rsidR="00E31D7E">
        <w:t xml:space="preserve"> antal </w:t>
      </w:r>
      <w:r w:rsidR="00211D67">
        <w:t>hushåll med folkbokförda personer</w:t>
      </w:r>
    </w:p>
    <w:p w14:paraId="73FCEAAB" w14:textId="08E7A115" w:rsidR="00E31D7E" w:rsidRDefault="004E5E60" w:rsidP="00F3620E">
      <w:pPr>
        <w:pStyle w:val="Liststycke"/>
        <w:numPr>
          <w:ilvl w:val="0"/>
          <w:numId w:val="8"/>
        </w:numPr>
      </w:pPr>
      <w:r w:rsidRPr="00543DE9">
        <w:rPr>
          <w:highlight w:val="lightGray"/>
        </w:rPr>
        <w:t>x</w:t>
      </w:r>
      <w:r w:rsidR="00E31D7E">
        <w:t xml:space="preserve"> antal fritidsfastigheter</w:t>
      </w:r>
    </w:p>
    <w:p w14:paraId="10D02303" w14:textId="09AAAE54" w:rsidR="00E31D7E" w:rsidRDefault="004E5E60" w:rsidP="00F3620E">
      <w:pPr>
        <w:pStyle w:val="Liststycke"/>
        <w:numPr>
          <w:ilvl w:val="0"/>
          <w:numId w:val="8"/>
        </w:numPr>
      </w:pPr>
      <w:r w:rsidRPr="00543DE9">
        <w:rPr>
          <w:highlight w:val="lightGray"/>
        </w:rPr>
        <w:t>x</w:t>
      </w:r>
      <w:r w:rsidR="00E31D7E">
        <w:t xml:space="preserve"> antal företag</w:t>
      </w:r>
      <w:r w:rsidR="00211D67">
        <w:t xml:space="preserve"> som inte ingår i ovan</w:t>
      </w:r>
    </w:p>
    <w:p w14:paraId="519F60D0" w14:textId="3D912B65" w:rsidR="00392AB8" w:rsidRDefault="00392AB8" w:rsidP="0082492B">
      <w:r>
        <w:t xml:space="preserve">Av dessa har </w:t>
      </w:r>
      <w:r w:rsidRPr="00392AB8">
        <w:rPr>
          <w:highlight w:val="lightGray"/>
        </w:rPr>
        <w:t>x</w:t>
      </w:r>
      <w:r>
        <w:t xml:space="preserve"> stycken i dagsläget anmält intresse att ansluta sig till nätet. </w:t>
      </w:r>
    </w:p>
    <w:p w14:paraId="222EDFA1" w14:textId="3F5A78F3" w:rsidR="004E195A" w:rsidRDefault="004E195A" w:rsidP="004E195A">
      <w:pPr>
        <w:pStyle w:val="Rubrik2"/>
      </w:pPr>
      <w:r>
        <w:t>Obj</w:t>
      </w:r>
      <w:r w:rsidR="002F4897">
        <w:t>e</w:t>
      </w:r>
      <w:r>
        <w:t xml:space="preserve">ktet </w:t>
      </w:r>
    </w:p>
    <w:p w14:paraId="7B45DC48" w14:textId="0CDECEDC" w:rsidR="004E195A" w:rsidRPr="00F3620E" w:rsidRDefault="004E195A" w:rsidP="004E195A">
      <w:r w:rsidRPr="00BE2657">
        <w:t>Anbudsförfrågan omfattar projektering av ett passivt fiberoptiskt nät för bredband,</w:t>
      </w:r>
      <w:r>
        <w:t xml:space="preserve"> härefter kallat ”Nätet” i området som är avgränsat enligt </w:t>
      </w:r>
      <w:r w:rsidRPr="00BE2657">
        <w:t xml:space="preserve">karta </w:t>
      </w:r>
      <w:r>
        <w:t>i b</w:t>
      </w:r>
      <w:r w:rsidRPr="00BE2657">
        <w:t xml:space="preserve">ilaga 1. </w:t>
      </w:r>
    </w:p>
    <w:p w14:paraId="7AFC8FB4" w14:textId="3DE0AB2D" w:rsidR="00BE2657" w:rsidRPr="002C14BD" w:rsidRDefault="00196826" w:rsidP="002C14BD">
      <w:pPr>
        <w:pStyle w:val="Rubrik2"/>
      </w:pPr>
      <w:r>
        <w:t>beställarens åtagande</w:t>
      </w:r>
    </w:p>
    <w:p w14:paraId="3083F100" w14:textId="67BB897A" w:rsidR="00BE2657" w:rsidRPr="00543DE9" w:rsidRDefault="002C14BD" w:rsidP="00BE2657">
      <w:pPr>
        <w:rPr>
          <w:color w:val="FF0000"/>
        </w:rPr>
      </w:pPr>
      <w:r>
        <w:t xml:space="preserve">Det kommer att finnas </w:t>
      </w:r>
      <w:r w:rsidR="00BE2657">
        <w:t xml:space="preserve">någon eller några personer som </w:t>
      </w:r>
      <w:r w:rsidR="00CD65E3">
        <w:t xml:space="preserve">har mandat att </w:t>
      </w:r>
      <w:r w:rsidR="00BE2657">
        <w:t xml:space="preserve">företräda </w:t>
      </w:r>
      <w:r w:rsidR="00196826">
        <w:t xml:space="preserve">beställaren </w:t>
      </w:r>
      <w:r w:rsidR="00BE2657">
        <w:t xml:space="preserve">under projekteringsfasen. </w:t>
      </w:r>
    </w:p>
    <w:p w14:paraId="59741E9C" w14:textId="5D4558DA" w:rsidR="004E195A" w:rsidRDefault="004E195A" w:rsidP="004E195A">
      <w:r>
        <w:lastRenderedPageBreak/>
        <w:t>Beställaren ansvarar för att genomföra samråd med Länsstyrelsen om kulturmiljö och eventuella andra nödvändiga samråd.</w:t>
      </w:r>
    </w:p>
    <w:p w14:paraId="4E4B8111" w14:textId="3DECF149" w:rsidR="008B67EC" w:rsidRDefault="008B67EC" w:rsidP="004E195A">
      <w:r>
        <w:t xml:space="preserve">Beställaren ansvarar för att erforderliga tillstånd och avtal </w:t>
      </w:r>
      <w:r w:rsidR="00506079">
        <w:t xml:space="preserve">för nedläggning av kanalisation </w:t>
      </w:r>
      <w:r>
        <w:t>tas fram.</w:t>
      </w:r>
    </w:p>
    <w:p w14:paraId="330AB4C8" w14:textId="77777777" w:rsidR="004E195A" w:rsidRDefault="004E195A" w:rsidP="004E195A">
      <w:pPr>
        <w:rPr>
          <w:lang w:bidi="en-US"/>
        </w:rPr>
      </w:pPr>
      <w:r>
        <w:rPr>
          <w:lang w:bidi="en-US"/>
        </w:rPr>
        <w:t>Beställaren kommer att tillhandahålla följande:</w:t>
      </w:r>
    </w:p>
    <w:p w14:paraId="50C16770" w14:textId="6F13A6B3" w:rsidR="00BE2657" w:rsidRDefault="00BE2657" w:rsidP="00415908">
      <w:pPr>
        <w:pStyle w:val="Liststycke"/>
        <w:numPr>
          <w:ilvl w:val="0"/>
          <w:numId w:val="33"/>
        </w:numPr>
      </w:pPr>
      <w:r>
        <w:t xml:space="preserve">en markägarförteckning, se </w:t>
      </w:r>
      <w:r w:rsidR="00543DE9">
        <w:t>b</w:t>
      </w:r>
      <w:r>
        <w:t xml:space="preserve">ilaga 2, </w:t>
      </w:r>
    </w:p>
    <w:p w14:paraId="26AA16BF" w14:textId="5FEF1A8F" w:rsidR="00BE2657" w:rsidRDefault="00BE2657" w:rsidP="00415908">
      <w:pPr>
        <w:pStyle w:val="Liststycke"/>
        <w:numPr>
          <w:ilvl w:val="0"/>
          <w:numId w:val="33"/>
        </w:numPr>
      </w:pPr>
      <w:r>
        <w:t xml:space="preserve">en förteckning över samtliga byggnader/användarnoder som ska kopplas in på nätet, se </w:t>
      </w:r>
      <w:r w:rsidR="00543DE9">
        <w:t>b</w:t>
      </w:r>
      <w:r>
        <w:t xml:space="preserve">ilaga </w:t>
      </w:r>
      <w:r w:rsidR="00543DE9">
        <w:t>3</w:t>
      </w:r>
      <w:r>
        <w:t>.</w:t>
      </w:r>
    </w:p>
    <w:p w14:paraId="663755CE" w14:textId="06584C51" w:rsidR="00BE2657" w:rsidRDefault="00BE2657" w:rsidP="00415908">
      <w:pPr>
        <w:pStyle w:val="Liststycke"/>
        <w:numPr>
          <w:ilvl w:val="0"/>
          <w:numId w:val="33"/>
        </w:numPr>
      </w:pPr>
      <w:r>
        <w:t>en förteckning över samtliga fastigheter som ska förberedas för inkoppling vid senare tillf</w:t>
      </w:r>
      <w:r w:rsidR="001E5E32">
        <w:t>äll</w:t>
      </w:r>
      <w:r w:rsidR="00415908">
        <w:t>e, se b</w:t>
      </w:r>
      <w:r>
        <w:t xml:space="preserve">ilaga </w:t>
      </w:r>
      <w:r w:rsidR="00211E27">
        <w:t>4</w:t>
      </w:r>
      <w:r>
        <w:t>.</w:t>
      </w:r>
    </w:p>
    <w:p w14:paraId="4FAE22AB" w14:textId="031B1193" w:rsidR="004E195A" w:rsidRPr="00C36666" w:rsidRDefault="00107AE0" w:rsidP="00BE2657">
      <w:pPr>
        <w:rPr>
          <w:i/>
        </w:rPr>
      </w:pPr>
      <w:r>
        <w:rPr>
          <w:i/>
        </w:rPr>
        <w:t xml:space="preserve">Det är viktigt för anbudsgivaren att det finns någon utsedd från </w:t>
      </w:r>
      <w:r w:rsidR="00211E27">
        <w:rPr>
          <w:i/>
        </w:rPr>
        <w:t>b</w:t>
      </w:r>
      <w:r>
        <w:rPr>
          <w:i/>
        </w:rPr>
        <w:t xml:space="preserve">eställaren som är lätt att komma i kontakt med och som dessutom har mandat att fatta snabba beslut när </w:t>
      </w:r>
      <w:r w:rsidR="007C4DA5">
        <w:rPr>
          <w:i/>
        </w:rPr>
        <w:t>det behövs</w:t>
      </w:r>
      <w:r>
        <w:rPr>
          <w:i/>
        </w:rPr>
        <w:t>.</w:t>
      </w:r>
      <w:r>
        <w:rPr>
          <w:i/>
        </w:rPr>
        <w:br/>
        <w:t xml:space="preserve">Gällande samråd med Länsstyrelsen </w:t>
      </w:r>
      <w:r w:rsidR="008B67EC">
        <w:rPr>
          <w:i/>
        </w:rPr>
        <w:t xml:space="preserve">samt tillstånd </w:t>
      </w:r>
      <w:r>
        <w:rPr>
          <w:i/>
        </w:rPr>
        <w:t>kan man även välja att överlåta detta på anbudsgivaren</w:t>
      </w:r>
      <w:r w:rsidR="00AB7544">
        <w:rPr>
          <w:i/>
        </w:rPr>
        <w:t xml:space="preserve"> (det ska i </w:t>
      </w:r>
      <w:r w:rsidR="00AB7544" w:rsidRPr="00FB3A9A">
        <w:rPr>
          <w:i/>
        </w:rPr>
        <w:t>så fall läggas till under 2.4)</w:t>
      </w:r>
      <w:r w:rsidRPr="00FB3A9A">
        <w:rPr>
          <w:i/>
        </w:rPr>
        <w:t xml:space="preserve">, </w:t>
      </w:r>
      <w:r w:rsidR="008B67EC" w:rsidRPr="00FB3A9A">
        <w:rPr>
          <w:i/>
        </w:rPr>
        <w:t xml:space="preserve">men man bör räkna på det ordentlig först, då det kan bli ganska dyrt. </w:t>
      </w:r>
      <w:r w:rsidR="00FF40EF" w:rsidRPr="00C36666">
        <w:rPr>
          <w:i/>
        </w:rPr>
        <w:t xml:space="preserve">I så fall ska andra </w:t>
      </w:r>
      <w:r w:rsidR="008B67EC" w:rsidRPr="00C36666">
        <w:rPr>
          <w:i/>
        </w:rPr>
        <w:t xml:space="preserve">och tredje </w:t>
      </w:r>
      <w:r w:rsidR="00FF40EF" w:rsidRPr="00C36666">
        <w:rPr>
          <w:i/>
        </w:rPr>
        <w:t xml:space="preserve">stycket ovan tas bort. </w:t>
      </w:r>
    </w:p>
    <w:p w14:paraId="7A63B09C" w14:textId="0D446173" w:rsidR="00AC1DD0" w:rsidRPr="00C36666" w:rsidRDefault="002F4897" w:rsidP="00AC1DD0">
      <w:pPr>
        <w:pStyle w:val="Rubrik2"/>
      </w:pPr>
      <w:r w:rsidRPr="00C36666">
        <w:t>Teknisk beskrivning</w:t>
      </w:r>
    </w:p>
    <w:p w14:paraId="5D7B4196" w14:textId="269FCFC6" w:rsidR="00663CDB" w:rsidRPr="00C36666" w:rsidRDefault="00663CDB" w:rsidP="00663CDB">
      <w:r w:rsidRPr="00C36666">
        <w:t xml:space="preserve">Följande </w:t>
      </w:r>
      <w:r w:rsidR="00167ED3" w:rsidRPr="00C36666">
        <w:t>ska</w:t>
      </w:r>
      <w:r w:rsidRPr="00C36666">
        <w:t xml:space="preserve"> ingå i </w:t>
      </w:r>
      <w:r w:rsidR="00167ED3" w:rsidRPr="00C36666">
        <w:t>anbudet:</w:t>
      </w:r>
    </w:p>
    <w:p w14:paraId="5C900D81" w14:textId="56585ACD" w:rsidR="00663CDB" w:rsidRPr="00C36666" w:rsidRDefault="00C12A1D" w:rsidP="00663CDB">
      <w:pPr>
        <w:pStyle w:val="Nypunktlista"/>
      </w:pPr>
      <w:r w:rsidRPr="00C36666">
        <w:t>Anbudsgivaren ska genomföra följande arbeten:</w:t>
      </w:r>
    </w:p>
    <w:p w14:paraId="097B8E95" w14:textId="33B36EA6" w:rsidR="00C12A1D" w:rsidRPr="00C36666" w:rsidRDefault="00C12A1D" w:rsidP="004E195A">
      <w:pPr>
        <w:pStyle w:val="Nypunktlista"/>
        <w:numPr>
          <w:ilvl w:val="0"/>
          <w:numId w:val="0"/>
        </w:numPr>
        <w:ind w:left="425" w:hanging="357"/>
        <w:rPr>
          <w:strike/>
        </w:rPr>
      </w:pPr>
    </w:p>
    <w:p w14:paraId="466997EC" w14:textId="30F54E2B" w:rsidR="00931695" w:rsidRPr="00C36666" w:rsidRDefault="00C12A1D" w:rsidP="00931695">
      <w:pPr>
        <w:pStyle w:val="Nypunktlista"/>
        <w:numPr>
          <w:ilvl w:val="1"/>
          <w:numId w:val="2"/>
        </w:numPr>
      </w:pPr>
      <w:r w:rsidRPr="00C36666">
        <w:t>Detaljprojektering</w:t>
      </w:r>
      <w:r w:rsidR="009D6AF5" w:rsidRPr="00C36666">
        <w:t xml:space="preserve"> av nätet</w:t>
      </w:r>
      <w:r w:rsidR="00931695" w:rsidRPr="00C36666">
        <w:t xml:space="preserve"> som ska ge ett dokumenterat underlag för gräventreprenör och systemleverantör. Resultatet av projekteringen ska levereras digitalt samt i en pärm innehållande kartmaterial och samtliga tillstånd.</w:t>
      </w:r>
    </w:p>
    <w:p w14:paraId="6BFE5EB9" w14:textId="570E6B9A" w:rsidR="00C12A1D" w:rsidRPr="00C36666" w:rsidRDefault="00C12A1D" w:rsidP="00F3620E">
      <w:pPr>
        <w:pStyle w:val="Nypunktlista"/>
        <w:numPr>
          <w:ilvl w:val="1"/>
          <w:numId w:val="2"/>
        </w:numPr>
        <w:rPr>
          <w:i/>
        </w:rPr>
      </w:pPr>
      <w:r w:rsidRPr="00C36666">
        <w:t>Upprätta</w:t>
      </w:r>
      <w:r w:rsidR="009D6AF5" w:rsidRPr="00C36666">
        <w:t xml:space="preserve"> en </w:t>
      </w:r>
      <w:r w:rsidRPr="00C36666">
        <w:t>materialförteckning</w:t>
      </w:r>
      <w:r w:rsidR="00043465" w:rsidRPr="00C36666">
        <w:t xml:space="preserve"> </w:t>
      </w:r>
    </w:p>
    <w:p w14:paraId="282D25DF" w14:textId="71BBB4CC" w:rsidR="00C12A1D" w:rsidRPr="00C36666" w:rsidRDefault="00C12A1D" w:rsidP="00F3620E">
      <w:pPr>
        <w:pStyle w:val="Nypunktlista"/>
        <w:numPr>
          <w:ilvl w:val="1"/>
          <w:numId w:val="2"/>
        </w:numPr>
      </w:pPr>
      <w:r w:rsidRPr="00C36666">
        <w:br/>
      </w:r>
    </w:p>
    <w:p w14:paraId="69ED6299" w14:textId="66A16B89" w:rsidR="00C12A1D" w:rsidRPr="00C36666" w:rsidRDefault="00C12A1D" w:rsidP="00C12A1D">
      <w:pPr>
        <w:pStyle w:val="Nypunktlista"/>
      </w:pPr>
      <w:r w:rsidRPr="00C36666">
        <w:t>Projekteringen ska resultera i ett antal dokument och kartor som i sin tur ska ligga till grund för såväl byggande som drift av nätet:</w:t>
      </w:r>
    </w:p>
    <w:p w14:paraId="62023961" w14:textId="77777777" w:rsidR="009D6AF5" w:rsidRPr="00C36666" w:rsidRDefault="009D6AF5" w:rsidP="009D6AF5">
      <w:pPr>
        <w:pStyle w:val="Nypunktlista"/>
        <w:numPr>
          <w:ilvl w:val="0"/>
          <w:numId w:val="0"/>
        </w:numPr>
        <w:ind w:left="425"/>
      </w:pPr>
    </w:p>
    <w:p w14:paraId="3F48CB06" w14:textId="41AFFD8B" w:rsidR="00C12A1D" w:rsidRPr="00C36666" w:rsidRDefault="00C12A1D" w:rsidP="00F3620E">
      <w:pPr>
        <w:pStyle w:val="Nypunktlista"/>
        <w:numPr>
          <w:ilvl w:val="1"/>
          <w:numId w:val="2"/>
        </w:numPr>
        <w:rPr>
          <w:i/>
        </w:rPr>
      </w:pPr>
      <w:r w:rsidRPr="00C36666">
        <w:t>Översiktskarta</w:t>
      </w:r>
      <w:r w:rsidR="00592145" w:rsidRPr="00C36666">
        <w:t xml:space="preserve"> </w:t>
      </w:r>
    </w:p>
    <w:p w14:paraId="6B8BEEDC" w14:textId="77777777" w:rsidR="00931695" w:rsidRPr="00C36666" w:rsidRDefault="00931695" w:rsidP="00931695">
      <w:pPr>
        <w:pStyle w:val="Nypunktlista"/>
        <w:numPr>
          <w:ilvl w:val="1"/>
          <w:numId w:val="2"/>
        </w:numPr>
        <w:rPr>
          <w:i/>
        </w:rPr>
      </w:pPr>
      <w:r w:rsidRPr="00C36666">
        <w:t>Kanalisationsritning</w:t>
      </w:r>
    </w:p>
    <w:p w14:paraId="612696E1" w14:textId="235755E3" w:rsidR="00941327" w:rsidRPr="00C36666" w:rsidRDefault="00941327" w:rsidP="00F3620E">
      <w:pPr>
        <w:pStyle w:val="Nypunktlista"/>
        <w:numPr>
          <w:ilvl w:val="1"/>
          <w:numId w:val="2"/>
        </w:numPr>
      </w:pPr>
      <w:r w:rsidRPr="00C36666">
        <w:t>Kabel</w:t>
      </w:r>
      <w:r w:rsidR="00931695" w:rsidRPr="00C36666">
        <w:t>ritning</w:t>
      </w:r>
    </w:p>
    <w:p w14:paraId="2EF683CF" w14:textId="0884AD70" w:rsidR="00C12A1D" w:rsidRPr="00C36666" w:rsidRDefault="00C12A1D" w:rsidP="00F3620E">
      <w:pPr>
        <w:pStyle w:val="Nypunktlista"/>
        <w:numPr>
          <w:ilvl w:val="1"/>
          <w:numId w:val="2"/>
        </w:numPr>
        <w:rPr>
          <w:i/>
        </w:rPr>
      </w:pPr>
      <w:r w:rsidRPr="00C36666">
        <w:t>Mängdsättning av typsektioner</w:t>
      </w:r>
      <w:r w:rsidR="00592145" w:rsidRPr="00C36666">
        <w:t xml:space="preserve"> </w:t>
      </w:r>
    </w:p>
    <w:p w14:paraId="191FA683" w14:textId="4DC83315" w:rsidR="00C12A1D" w:rsidRPr="00C36666" w:rsidRDefault="00C12A1D" w:rsidP="00F3620E">
      <w:pPr>
        <w:pStyle w:val="Nypunktlista"/>
        <w:numPr>
          <w:ilvl w:val="1"/>
          <w:numId w:val="2"/>
        </w:numPr>
      </w:pPr>
      <w:r w:rsidRPr="00C36666">
        <w:t>Materialförteckning</w:t>
      </w:r>
      <w:r w:rsidR="00A60F90" w:rsidRPr="00C36666">
        <w:t xml:space="preserve"> </w:t>
      </w:r>
    </w:p>
    <w:p w14:paraId="6F9CF0B3" w14:textId="0402B88D" w:rsidR="007F1F83" w:rsidRPr="00FB3A9A" w:rsidRDefault="00701998" w:rsidP="0082492B">
      <w:pPr>
        <w:pStyle w:val="Nypunktlista"/>
        <w:numPr>
          <w:ilvl w:val="0"/>
          <w:numId w:val="0"/>
        </w:numPr>
        <w:tabs>
          <w:tab w:val="left" w:pos="5325"/>
        </w:tabs>
        <w:ind w:left="2664"/>
        <w:rPr>
          <w:i/>
        </w:rPr>
      </w:pPr>
      <w:r w:rsidRPr="00FB3A9A">
        <w:rPr>
          <w:i/>
        </w:rPr>
        <w:tab/>
      </w:r>
    </w:p>
    <w:p w14:paraId="5E94A157" w14:textId="37F976E3" w:rsidR="00F73556" w:rsidRPr="00FB3A9A" w:rsidRDefault="00E11E73" w:rsidP="00C03F5A">
      <w:pPr>
        <w:rPr>
          <w:i/>
        </w:rPr>
      </w:pPr>
      <w:r w:rsidRPr="00C36666">
        <w:rPr>
          <w:i/>
        </w:rPr>
        <w:t>Detta är skrivet för att Beställaren ska få med den dokumentation som länsstyrelsen kommer att begära in. Kraven på dokumentation är utformade i enlighet med branschens egen standard för dokumentation av bredbandsnät. O</w:t>
      </w:r>
      <w:r w:rsidR="007F1F83" w:rsidRPr="00C36666">
        <w:rPr>
          <w:i/>
        </w:rPr>
        <w:t>m du är osäker på vad som aves med de olika begreppen ovan går det bra att söka fram dem på n</w:t>
      </w:r>
      <w:r w:rsidR="000D0EFF" w:rsidRPr="00C36666">
        <w:rPr>
          <w:i/>
        </w:rPr>
        <w:t>ä</w:t>
      </w:r>
      <w:r w:rsidR="007F1F83" w:rsidRPr="00C36666">
        <w:rPr>
          <w:i/>
        </w:rPr>
        <w:t xml:space="preserve">tet. </w:t>
      </w:r>
      <w:r w:rsidR="00DA6727" w:rsidRPr="00C36666">
        <w:rPr>
          <w:i/>
        </w:rPr>
        <w:t xml:space="preserve">Se även </w:t>
      </w:r>
      <w:proofErr w:type="spellStart"/>
      <w:r w:rsidR="00DA6727" w:rsidRPr="00C36666">
        <w:rPr>
          <w:i/>
        </w:rPr>
        <w:t>SSNf:s</w:t>
      </w:r>
      <w:proofErr w:type="spellEnd"/>
      <w:r w:rsidR="00DA6727" w:rsidRPr="00C36666">
        <w:rPr>
          <w:i/>
        </w:rPr>
        <w:t xml:space="preserve"> </w:t>
      </w:r>
      <w:r w:rsidR="000D0EFF" w:rsidRPr="00C36666">
        <w:rPr>
          <w:i/>
        </w:rPr>
        <w:t>rekommend</w:t>
      </w:r>
      <w:r w:rsidR="00DA6727" w:rsidRPr="00C36666">
        <w:rPr>
          <w:i/>
        </w:rPr>
        <w:t>ationer om nätdokumentation</w:t>
      </w:r>
      <w:r w:rsidR="000D0EFF" w:rsidRPr="00C36666">
        <w:rPr>
          <w:i/>
        </w:rPr>
        <w:t xml:space="preserve"> på</w:t>
      </w:r>
      <w:r w:rsidR="00DA6727" w:rsidRPr="00C36666">
        <w:rPr>
          <w:i/>
        </w:rPr>
        <w:t xml:space="preserve"> </w:t>
      </w:r>
      <w:hyperlink r:id="rId9" w:history="1">
        <w:r w:rsidR="000D0EFF" w:rsidRPr="00C36666">
          <w:rPr>
            <w:rStyle w:val="Hyperlnk"/>
          </w:rPr>
          <w:t>www.ssnf.org</w:t>
        </w:r>
      </w:hyperlink>
      <w:r w:rsidR="000D0EFF" w:rsidRPr="00C36666">
        <w:rPr>
          <w:i/>
        </w:rPr>
        <w:t>.</w:t>
      </w:r>
      <w:r w:rsidR="000D0EFF" w:rsidRPr="00FB3A9A">
        <w:rPr>
          <w:i/>
        </w:rPr>
        <w:t xml:space="preserve"> </w:t>
      </w:r>
    </w:p>
    <w:p w14:paraId="1D62EAED" w14:textId="7A44A2F0" w:rsidR="00663CDB" w:rsidRPr="00C36666" w:rsidRDefault="00663CDB" w:rsidP="0082492B">
      <w:pPr>
        <w:pStyle w:val="Nypunktlista"/>
        <w:numPr>
          <w:ilvl w:val="0"/>
          <w:numId w:val="0"/>
        </w:numPr>
        <w:ind w:left="1584"/>
      </w:pPr>
    </w:p>
    <w:p w14:paraId="65AF26C8" w14:textId="3C015608" w:rsidR="00492DB7" w:rsidRPr="00C36666" w:rsidRDefault="00C12A1D" w:rsidP="00663CDB">
      <w:pPr>
        <w:pStyle w:val="Nypunktlista"/>
      </w:pPr>
      <w:r w:rsidRPr="00C36666">
        <w:lastRenderedPageBreak/>
        <w:t xml:space="preserve">Anbudsgivaren ska kunna bistå </w:t>
      </w:r>
      <w:r w:rsidR="00D263B6" w:rsidRPr="00C36666">
        <w:t>Beställaren</w:t>
      </w:r>
      <w:r w:rsidR="00830B65" w:rsidRPr="00C36666">
        <w:t xml:space="preserve"> i processen att inhämta erforderliga tillstånd </w:t>
      </w:r>
      <w:r w:rsidR="001D516F" w:rsidRPr="00C36666">
        <w:t xml:space="preserve">från aktuella parter </w:t>
      </w:r>
      <w:r w:rsidR="00830B65" w:rsidRPr="00C36666">
        <w:t>och skriva avtal</w:t>
      </w:r>
      <w:r w:rsidRPr="00C36666">
        <w:t xml:space="preserve"> </w:t>
      </w:r>
      <w:r w:rsidR="001D516F" w:rsidRPr="00C36666">
        <w:t xml:space="preserve">med markägare </w:t>
      </w:r>
      <w:r w:rsidR="00830B65" w:rsidRPr="00C36666">
        <w:t>inför nedläggningen av fiberkanalisation</w:t>
      </w:r>
      <w:r w:rsidR="001D516F" w:rsidRPr="00C36666">
        <w:t xml:space="preserve">. </w:t>
      </w:r>
      <w:r w:rsidR="00830B65" w:rsidRPr="00C36666">
        <w:t xml:space="preserve"> </w:t>
      </w:r>
      <w:r w:rsidRPr="00C36666">
        <w:t xml:space="preserve"> </w:t>
      </w:r>
      <w:r w:rsidR="0049781E" w:rsidRPr="00C36666">
        <w:br/>
      </w:r>
      <w:r w:rsidR="0049781E" w:rsidRPr="00C36666">
        <w:br/>
      </w:r>
      <w:r w:rsidR="00A821EF" w:rsidRPr="00C36666">
        <w:rPr>
          <w:i/>
        </w:rPr>
        <w:t>Innan grävning påbörjas är det mycket viktigt att rätt tillstånd har hämtats in, samt att andra förberedande åtgärder har vidtagits. Tillstånd kan t ex röra tryckning under eller arbeten längs med väg</w:t>
      </w:r>
      <w:r w:rsidR="00107AE0" w:rsidRPr="00C36666">
        <w:rPr>
          <w:i/>
        </w:rPr>
        <w:t>,</w:t>
      </w:r>
      <w:r w:rsidR="00A821EF" w:rsidRPr="00C36666">
        <w:rPr>
          <w:i/>
        </w:rPr>
        <w:t xml:space="preserve"> eller avtal om att lägga ner kanalisation i annans mark. Det kan också röra sig om tillstånd att gräva i områden med höga natur- eller kulturvärden</w:t>
      </w:r>
      <w:r w:rsidR="001D516F" w:rsidRPr="00C36666">
        <w:rPr>
          <w:i/>
        </w:rPr>
        <w:t xml:space="preserve"> samt avtal med markägare</w:t>
      </w:r>
      <w:r w:rsidR="00A821EF" w:rsidRPr="00C36666">
        <w:rPr>
          <w:i/>
        </w:rPr>
        <w:t>. Inför grävning behöver man också göra en kontroll via Ledningskollen och</w:t>
      </w:r>
      <w:r w:rsidR="00107AE0" w:rsidRPr="00C36666">
        <w:rPr>
          <w:i/>
        </w:rPr>
        <w:t>,</w:t>
      </w:r>
      <w:r w:rsidR="00A821EF" w:rsidRPr="00C36666">
        <w:rPr>
          <w:i/>
        </w:rPr>
        <w:t xml:space="preserve"> i förekommande fall</w:t>
      </w:r>
      <w:r w:rsidR="00107AE0" w:rsidRPr="00C36666">
        <w:rPr>
          <w:i/>
        </w:rPr>
        <w:t>,</w:t>
      </w:r>
      <w:r w:rsidR="00A821EF" w:rsidRPr="00C36666">
        <w:rPr>
          <w:i/>
        </w:rPr>
        <w:t xml:space="preserve"> få en ledningsutsättning gjord för att undvika att</w:t>
      </w:r>
      <w:r w:rsidR="00107AE0" w:rsidRPr="00C36666">
        <w:rPr>
          <w:i/>
        </w:rPr>
        <w:t xml:space="preserve"> befintlig kanalisation eller annat i marken kommer till </w:t>
      </w:r>
      <w:r w:rsidR="00492DB7" w:rsidRPr="00C36666">
        <w:rPr>
          <w:i/>
        </w:rPr>
        <w:t xml:space="preserve">skada. </w:t>
      </w:r>
      <w:r w:rsidR="000A7FD6" w:rsidRPr="00C36666">
        <w:rPr>
          <w:i/>
        </w:rPr>
        <w:t xml:space="preserve">Oftast sköter beställaren </w:t>
      </w:r>
      <w:r w:rsidR="001D516F" w:rsidRPr="00C36666">
        <w:rPr>
          <w:i/>
        </w:rPr>
        <w:t xml:space="preserve">kontakterna med de aktuella parterna </w:t>
      </w:r>
      <w:r w:rsidR="000A7FD6" w:rsidRPr="00C36666">
        <w:rPr>
          <w:i/>
        </w:rPr>
        <w:t>själv, då det kan bli dyrt att köpa in tjänsten</w:t>
      </w:r>
      <w:r w:rsidR="001D516F" w:rsidRPr="00C36666">
        <w:rPr>
          <w:i/>
        </w:rPr>
        <w:t>, men det kan vara bra att få stöd från anbudsgivaren i det administrativa arbetet</w:t>
      </w:r>
      <w:r w:rsidR="000A7FD6" w:rsidRPr="00C36666">
        <w:rPr>
          <w:i/>
        </w:rPr>
        <w:t xml:space="preserve">. </w:t>
      </w:r>
    </w:p>
    <w:p w14:paraId="56AC2680" w14:textId="5AB27376" w:rsidR="00663CDB" w:rsidRPr="00C36666" w:rsidRDefault="00663CDB" w:rsidP="0082492B">
      <w:pPr>
        <w:pStyle w:val="Nypunktlista"/>
        <w:numPr>
          <w:ilvl w:val="0"/>
          <w:numId w:val="0"/>
        </w:numPr>
        <w:ind w:left="1944" w:hanging="360"/>
      </w:pPr>
    </w:p>
    <w:p w14:paraId="43E2E622" w14:textId="220F6FB0" w:rsidR="00492DB7" w:rsidRPr="00C36666" w:rsidRDefault="006A137C" w:rsidP="00663CDB">
      <w:pPr>
        <w:pStyle w:val="Nypunktlista"/>
      </w:pPr>
      <w:r w:rsidRPr="00C36666">
        <w:t xml:space="preserve">Anbudsgivaren ska kunna bistå </w:t>
      </w:r>
      <w:r w:rsidR="00D263B6" w:rsidRPr="00C36666">
        <w:t>Beställaren</w:t>
      </w:r>
      <w:r w:rsidRPr="00C36666">
        <w:t xml:space="preserve"> under installationsfasen, och senare i driftsfasen, med experthjälp. I anbudet ska </w:t>
      </w:r>
      <w:r w:rsidR="00211E27" w:rsidRPr="00C36666">
        <w:t>tim</w:t>
      </w:r>
      <w:r w:rsidRPr="00C36666">
        <w:t>kostnad för sådana konsultationstjänster anges</w:t>
      </w:r>
      <w:r w:rsidR="00492DB7" w:rsidRPr="00C36666">
        <w:t>.</w:t>
      </w:r>
    </w:p>
    <w:p w14:paraId="7E30A07D" w14:textId="2EEF6570" w:rsidR="006A137C" w:rsidRPr="00C36666" w:rsidRDefault="006A137C" w:rsidP="0082492B">
      <w:pPr>
        <w:pStyle w:val="Nypunktlista"/>
        <w:numPr>
          <w:ilvl w:val="0"/>
          <w:numId w:val="0"/>
        </w:numPr>
      </w:pPr>
    </w:p>
    <w:p w14:paraId="6607FF91" w14:textId="4B080274" w:rsidR="006A137C" w:rsidRPr="00C36666" w:rsidRDefault="006A137C" w:rsidP="00663CDB">
      <w:pPr>
        <w:pStyle w:val="Nypunktlista"/>
      </w:pPr>
      <w:r w:rsidRPr="00C36666">
        <w:t xml:space="preserve">Anbudsgivaren ska redovisa när projektering </w:t>
      </w:r>
      <w:r w:rsidR="00CE1DA8" w:rsidRPr="00C36666">
        <w:t xml:space="preserve">beräknas </w:t>
      </w:r>
      <w:r w:rsidRPr="00C36666">
        <w:t xml:space="preserve">vara klar. </w:t>
      </w:r>
    </w:p>
    <w:p w14:paraId="29A25905" w14:textId="77777777" w:rsidR="006A137C" w:rsidRPr="00C36666" w:rsidRDefault="006A137C" w:rsidP="00F3620E">
      <w:pPr>
        <w:pStyle w:val="Nypunktlista"/>
        <w:numPr>
          <w:ilvl w:val="0"/>
          <w:numId w:val="0"/>
        </w:numPr>
        <w:ind w:left="425"/>
      </w:pPr>
    </w:p>
    <w:p w14:paraId="53DCD502" w14:textId="77777777" w:rsidR="00663CDB" w:rsidRPr="00C36666" w:rsidRDefault="00663CDB" w:rsidP="00663CDB">
      <w:pPr>
        <w:pStyle w:val="Nypunktlista"/>
      </w:pPr>
      <w:r w:rsidRPr="00C36666">
        <w:t xml:space="preserve">Anbudsgivaren ska genomföra sitt uppdrag på ett fackmannamässigt sätt. </w:t>
      </w:r>
    </w:p>
    <w:p w14:paraId="7E8097C1" w14:textId="0D5305CB" w:rsidR="006A137C" w:rsidRPr="00C36666" w:rsidRDefault="006A137C" w:rsidP="007345E0">
      <w:pPr>
        <w:pStyle w:val="Rubrik3"/>
      </w:pPr>
      <w:r w:rsidRPr="00C36666">
        <w:t>Dimensionering av nätet</w:t>
      </w:r>
    </w:p>
    <w:p w14:paraId="08575C37" w14:textId="77777777" w:rsidR="00A06B46" w:rsidRPr="00C36666" w:rsidRDefault="00A06B46" w:rsidP="00A06B46">
      <w:pPr>
        <w:ind w:right="1225"/>
        <w:rPr>
          <w:rFonts w:cs="Times New Roman"/>
          <w:i/>
          <w:iCs/>
        </w:rPr>
      </w:pPr>
      <w:r w:rsidRPr="00C36666">
        <w:rPr>
          <w:i/>
          <w:iCs/>
        </w:rPr>
        <w:t>Gemensamma sträckor</w:t>
      </w:r>
    </w:p>
    <w:p w14:paraId="1A796CE5" w14:textId="189053B3" w:rsidR="00A06B46" w:rsidRPr="00C36666" w:rsidRDefault="00A06B46" w:rsidP="00A06B46">
      <w:pPr>
        <w:ind w:right="1225"/>
        <w:rPr>
          <w:rFonts w:ascii="Calibri" w:hAnsi="Calibri" w:cs="Calibri"/>
          <w:color w:val="444444"/>
          <w:lang w:eastAsia="sv-SE"/>
        </w:rPr>
      </w:pPr>
      <w:r w:rsidRPr="00C36666">
        <w:t>Fibernätet ska dimensioneras för 100 % av de hushåll med folkbokförda personer som finns i området vid datum för beslut om stöd</w:t>
      </w:r>
      <w:r w:rsidR="003E50C9" w:rsidRPr="00C36666">
        <w:t xml:space="preserve">. </w:t>
      </w:r>
      <w:r w:rsidRPr="00C36666">
        <w:t>För de gemensamma sträckorna, från korskopplingspunkt till nod, finns krav på 1 fiber per hushåll men att utrymmet ska dimensioneras för att kunna inrymma 2 fibrer per hushåll.</w:t>
      </w:r>
      <w:r w:rsidRPr="00C36666">
        <w:rPr>
          <w:lang w:eastAsia="sv-SE"/>
        </w:rPr>
        <w:t xml:space="preserve"> Dimensioneringen kan ske genom att lägga extra kabelrör eller extra mikrorör där det går att installera den mängd fibrer som krävs på de gemensamma sträckorna vid ett senare tillfälle. Det är också möjligt att initialt lägga den mängd fibrer som krävs i det eller de befintliga kabelrören. </w:t>
      </w:r>
    </w:p>
    <w:p w14:paraId="3F534889" w14:textId="77777777" w:rsidR="00A06B46" w:rsidRPr="00C36666" w:rsidRDefault="00A06B46" w:rsidP="00A06B46">
      <w:pPr>
        <w:rPr>
          <w:i/>
          <w:iCs/>
        </w:rPr>
      </w:pPr>
      <w:r w:rsidRPr="00C36666">
        <w:rPr>
          <w:i/>
          <w:iCs/>
        </w:rPr>
        <w:t>Enskilda sträckor</w:t>
      </w:r>
    </w:p>
    <w:p w14:paraId="79128436" w14:textId="77777777" w:rsidR="00A06B46" w:rsidRPr="00C36666" w:rsidRDefault="00A06B46" w:rsidP="00A06B46">
      <w:r w:rsidRPr="00C36666">
        <w:t>För de enskilda sträckorna, från ansluten slutanvändare till första korskopplingspunkt, finns krav på 2 fibrer per ansluten slutanvändare men att kabelröret ska var dimensionerat för att kunna inrymma 4 fibrer per ansluten slutanvändare.</w:t>
      </w:r>
    </w:p>
    <w:p w14:paraId="566700A7" w14:textId="16891F69" w:rsidR="00A06B46" w:rsidRPr="00C36666" w:rsidRDefault="00A06B46" w:rsidP="00A06B46">
      <w:pPr>
        <w:rPr>
          <w:i/>
          <w:iCs/>
        </w:rPr>
      </w:pPr>
      <w:r w:rsidRPr="00C36666">
        <w:rPr>
          <w:i/>
          <w:iCs/>
        </w:rPr>
        <w:t xml:space="preserve">Kravet på de enskilda sträckorna omfattar </w:t>
      </w:r>
      <w:r w:rsidRPr="00C36666">
        <w:rPr>
          <w:b/>
          <w:bCs/>
          <w:i/>
          <w:iCs/>
        </w:rPr>
        <w:t>enbart</w:t>
      </w:r>
      <w:r w:rsidRPr="00C36666">
        <w:rPr>
          <w:i/>
          <w:iCs/>
        </w:rPr>
        <w:t xml:space="preserve"> anslutna slutanvändare. Det betyder i praktiken de hushåll</w:t>
      </w:r>
      <w:r w:rsidR="0046150D" w:rsidRPr="00C36666">
        <w:rPr>
          <w:i/>
          <w:iCs/>
        </w:rPr>
        <w:t xml:space="preserve">, fritidshus eller företag </w:t>
      </w:r>
      <w:r w:rsidRPr="00C36666">
        <w:rPr>
          <w:i/>
          <w:iCs/>
        </w:rPr>
        <w:t>som har betalat en anslutningsavgift för att få en bredbandsförbindelse till sitt hus</w:t>
      </w:r>
      <w:r w:rsidR="00D013BF" w:rsidRPr="00C36666">
        <w:rPr>
          <w:i/>
          <w:iCs/>
        </w:rPr>
        <w:t>.</w:t>
      </w:r>
      <w:r w:rsidRPr="00C36666">
        <w:rPr>
          <w:i/>
          <w:iCs/>
        </w:rPr>
        <w:t xml:space="preserve"> </w:t>
      </w:r>
    </w:p>
    <w:p w14:paraId="4890FC61" w14:textId="484A2CB5" w:rsidR="00A06B46" w:rsidRPr="00FB3A9A" w:rsidRDefault="00A06B46" w:rsidP="00A06B46">
      <w:pPr>
        <w:rPr>
          <w:i/>
          <w:iCs/>
        </w:rPr>
      </w:pPr>
      <w:r w:rsidRPr="00C36666">
        <w:rPr>
          <w:i/>
          <w:iCs/>
        </w:rPr>
        <w:t xml:space="preserve">Det är bra att fundera på kapaciteten i bredbandsnätet med tanke på framtida utbyggnad inom eller i anslutning till området alternativt om det finns planer på </w:t>
      </w:r>
      <w:r w:rsidR="00D013BF" w:rsidRPr="00C36666">
        <w:rPr>
          <w:i/>
          <w:iCs/>
        </w:rPr>
        <w:t xml:space="preserve">kommande </w:t>
      </w:r>
      <w:r w:rsidRPr="00C36666">
        <w:rPr>
          <w:i/>
          <w:iCs/>
        </w:rPr>
        <w:t>utbyggnad</w:t>
      </w:r>
      <w:r w:rsidR="00D013BF" w:rsidRPr="00C36666">
        <w:rPr>
          <w:i/>
          <w:iCs/>
        </w:rPr>
        <w:t>.</w:t>
      </w:r>
      <w:r w:rsidRPr="00C36666">
        <w:rPr>
          <w:i/>
          <w:iCs/>
        </w:rPr>
        <w:t xml:space="preserve"> Formulera i så fall ett krav på en viss procent</w:t>
      </w:r>
      <w:r w:rsidR="002351F3" w:rsidRPr="00C36666">
        <w:rPr>
          <w:i/>
          <w:iCs/>
        </w:rPr>
        <w:t xml:space="preserve">s </w:t>
      </w:r>
      <w:r w:rsidRPr="00C36666">
        <w:rPr>
          <w:i/>
          <w:iCs/>
        </w:rPr>
        <w:t xml:space="preserve">överkapacitet, exempelvis 20 </w:t>
      </w:r>
      <w:r w:rsidR="003E50C9" w:rsidRPr="00C36666">
        <w:rPr>
          <w:i/>
          <w:iCs/>
        </w:rPr>
        <w:t xml:space="preserve">procents </w:t>
      </w:r>
      <w:r w:rsidR="002351F3" w:rsidRPr="00C36666">
        <w:rPr>
          <w:i/>
          <w:iCs/>
        </w:rPr>
        <w:t>överkapacitet som</w:t>
      </w:r>
      <w:r w:rsidRPr="00C36666">
        <w:rPr>
          <w:i/>
          <w:iCs/>
        </w:rPr>
        <w:t xml:space="preserve"> ni </w:t>
      </w:r>
      <w:r w:rsidR="003E50C9" w:rsidRPr="00C36666">
        <w:rPr>
          <w:i/>
          <w:iCs/>
        </w:rPr>
        <w:t xml:space="preserve">bedömer </w:t>
      </w:r>
      <w:r w:rsidRPr="00C36666">
        <w:rPr>
          <w:i/>
          <w:iCs/>
        </w:rPr>
        <w:t>att det finns behov för i ert område.</w:t>
      </w:r>
      <w:r w:rsidRPr="00FB3A9A">
        <w:rPr>
          <w:i/>
          <w:iCs/>
        </w:rPr>
        <w:t xml:space="preserve"> </w:t>
      </w:r>
    </w:p>
    <w:p w14:paraId="04B3F8FA" w14:textId="1C572769" w:rsidR="00813424" w:rsidRPr="00FB3A9A" w:rsidRDefault="00813424" w:rsidP="007345E0">
      <w:pPr>
        <w:pStyle w:val="Rubrik3"/>
      </w:pPr>
      <w:r w:rsidRPr="00FB3A9A">
        <w:lastRenderedPageBreak/>
        <w:t>Användning av befintliga nät</w:t>
      </w:r>
    </w:p>
    <w:p w14:paraId="3341F72B" w14:textId="4511F491" w:rsidR="00813424" w:rsidRPr="00C36666" w:rsidRDefault="00813424" w:rsidP="00813424">
      <w:r w:rsidRPr="00C36666">
        <w:t xml:space="preserve">Redogör för hur befintlig infrastruktur kommer att användas (kanalisation och kabel), om sådan finns tillgänglig i området. </w:t>
      </w:r>
    </w:p>
    <w:p w14:paraId="028B7D72" w14:textId="6F0C834F" w:rsidR="009408AF" w:rsidRPr="00C36666" w:rsidRDefault="009408AF" w:rsidP="007345E0">
      <w:pPr>
        <w:pStyle w:val="Rubrik3"/>
      </w:pPr>
      <w:r w:rsidRPr="00C36666">
        <w:t>Huvudnoden</w:t>
      </w:r>
      <w:r w:rsidR="00487B9B" w:rsidRPr="00C36666">
        <w:t xml:space="preserve"> </w:t>
      </w:r>
    </w:p>
    <w:p w14:paraId="590E5A3C" w14:textId="5E6DAF2C" w:rsidR="009408AF" w:rsidRPr="00C36666" w:rsidRDefault="00384CAC" w:rsidP="00F3620E">
      <w:r w:rsidRPr="00C36666">
        <w:rPr>
          <w:lang w:bidi="en-US"/>
        </w:rPr>
        <w:t xml:space="preserve">Huvudnoden ska </w:t>
      </w:r>
      <w:r w:rsidR="009408AF" w:rsidRPr="00C36666">
        <w:rPr>
          <w:lang w:bidi="en-US"/>
        </w:rPr>
        <w:t>inhysa klimatkontroll, batterib</w:t>
      </w:r>
      <w:r w:rsidR="00D263B6" w:rsidRPr="00C36666">
        <w:rPr>
          <w:lang w:bidi="en-US"/>
        </w:rPr>
        <w:t>ackup, aktiv utrustning och kors</w:t>
      </w:r>
      <w:r w:rsidR="009408AF" w:rsidRPr="00C36666">
        <w:rPr>
          <w:lang w:bidi="en-US"/>
        </w:rPr>
        <w:t xml:space="preserve">koppling. Till Nätet hör den passiva termineringen av ingående fiberkablar och fibrer. Det betyder stativ och ena halvan av </w:t>
      </w:r>
      <w:proofErr w:type="spellStart"/>
      <w:r w:rsidR="009408AF" w:rsidRPr="00C36666">
        <w:rPr>
          <w:lang w:bidi="en-US"/>
        </w:rPr>
        <w:t>ODF:en</w:t>
      </w:r>
      <w:proofErr w:type="spellEnd"/>
      <w:r w:rsidR="009408AF" w:rsidRPr="00C36666">
        <w:rPr>
          <w:lang w:bidi="en-US"/>
        </w:rPr>
        <w:t xml:space="preserve"> med </w:t>
      </w:r>
      <w:proofErr w:type="spellStart"/>
      <w:r w:rsidR="009408AF" w:rsidRPr="00C36666">
        <w:rPr>
          <w:lang w:bidi="en-US"/>
        </w:rPr>
        <w:t>kontakterade</w:t>
      </w:r>
      <w:proofErr w:type="spellEnd"/>
      <w:r w:rsidR="009408AF" w:rsidRPr="00C36666">
        <w:rPr>
          <w:lang w:bidi="en-US"/>
        </w:rPr>
        <w:t xml:space="preserve"> fibrer.</w:t>
      </w:r>
    </w:p>
    <w:p w14:paraId="5177DDB0" w14:textId="2A8B9C2F" w:rsidR="006A137C" w:rsidRDefault="009408AF" w:rsidP="00F3620E">
      <w:pPr>
        <w:rPr>
          <w:lang w:bidi="en-US"/>
        </w:rPr>
      </w:pPr>
      <w:r w:rsidRPr="00C36666">
        <w:rPr>
          <w:lang w:bidi="en-US"/>
        </w:rPr>
        <w:t>Projektörens förslag till plats för aktiv utrustning samt övrig utformning av huvudnoden ska samordnas med kommunikatio</w:t>
      </w:r>
      <w:r w:rsidRPr="007345E0">
        <w:rPr>
          <w:lang w:bidi="en-US"/>
        </w:rPr>
        <w:t>nsoperatörens synpunkter, i det fall en kommunikationsoperatör finns kontrakterad.</w:t>
      </w:r>
    </w:p>
    <w:p w14:paraId="60DF8C19" w14:textId="520D15D2" w:rsidR="00C33B55" w:rsidRPr="0082492B" w:rsidRDefault="00C33B55" w:rsidP="00F3620E">
      <w:pPr>
        <w:rPr>
          <w:i/>
          <w:lang w:bidi="en-US"/>
        </w:rPr>
      </w:pPr>
      <w:r>
        <w:rPr>
          <w:i/>
          <w:lang w:bidi="en-US"/>
        </w:rPr>
        <w:t xml:space="preserve">Tänk på att det ska finnas utrymme i huvudnoden för minst två kommunikationsoperatörer att installera sin egen aktiva utrustning. </w:t>
      </w:r>
    </w:p>
    <w:p w14:paraId="72AE760F" w14:textId="30E60BDE" w:rsidR="009408AF" w:rsidRPr="007345E0" w:rsidRDefault="009408AF" w:rsidP="007345E0">
      <w:pPr>
        <w:pStyle w:val="Rubrik3"/>
      </w:pPr>
      <w:r w:rsidRPr="007345E0">
        <w:t>Abonnentnoden</w:t>
      </w:r>
      <w:r w:rsidR="000113B1" w:rsidRPr="007345E0">
        <w:t xml:space="preserve"> </w:t>
      </w:r>
    </w:p>
    <w:p w14:paraId="2752209D" w14:textId="77777777" w:rsidR="009408AF" w:rsidRDefault="009408AF" w:rsidP="00F3620E">
      <w:r>
        <w:rPr>
          <w:lang w:bidi="en-US"/>
        </w:rPr>
        <w:t>I Nätet ska ingå inomhusskåp för varje anslutning, med inbyggd fiberterminering samt plats för O/E-omvandlare, abonnentutrustning och batteribackup. Abonnenten står själv för elanslutningen. Skåpet ska placeras på lämplig plats i fastigheten.</w:t>
      </w:r>
    </w:p>
    <w:p w14:paraId="7D211617" w14:textId="660B4FC7" w:rsidR="009408AF" w:rsidRDefault="009408AF" w:rsidP="00F3620E">
      <w:pPr>
        <w:rPr>
          <w:i/>
        </w:rPr>
      </w:pPr>
      <w:r w:rsidRPr="00475454">
        <w:rPr>
          <w:i/>
          <w:lang w:bidi="en-US"/>
        </w:rPr>
        <w:t>In</w:t>
      </w:r>
      <w:r w:rsidRPr="00D83684">
        <w:rPr>
          <w:i/>
          <w:lang w:bidi="en-US"/>
        </w:rPr>
        <w:t>byggd fiberterminering innebär att den utifrån kommande fiberkabeln skarvas ihop med en kort, intern fibersladd som går till den optiska ingången vid kundswitchen.</w:t>
      </w:r>
      <w:r w:rsidRPr="00F3620E">
        <w:rPr>
          <w:i/>
          <w:lang w:bidi="en-US"/>
        </w:rPr>
        <w:t xml:space="preserve"> </w:t>
      </w:r>
      <w:r w:rsidR="003E207C" w:rsidRPr="00F3620E">
        <w:rPr>
          <w:i/>
          <w:lang w:bidi="en-US"/>
        </w:rPr>
        <w:t xml:space="preserve">Batteribackupen ska hålla igång utrustningen så att telefoni m </w:t>
      </w:r>
      <w:proofErr w:type="spellStart"/>
      <w:r w:rsidR="003E207C" w:rsidRPr="00F3620E">
        <w:rPr>
          <w:i/>
          <w:lang w:bidi="en-US"/>
        </w:rPr>
        <w:t>m</w:t>
      </w:r>
      <w:proofErr w:type="spellEnd"/>
      <w:r w:rsidR="003E207C" w:rsidRPr="00F3620E">
        <w:rPr>
          <w:i/>
          <w:lang w:bidi="en-US"/>
        </w:rPr>
        <w:t>. fungerar även under kortare strömavbrott.</w:t>
      </w:r>
      <w:r w:rsidR="00EC4010">
        <w:rPr>
          <w:i/>
          <w:lang w:bidi="en-US"/>
        </w:rPr>
        <w:t xml:space="preserve"> Batteribackup kan vara ganska kostsamt och kan väljas bort. I vissa fall kan det dock vara önskvärt, som t ex om man har hemlarm som är kopplat via fibernätet.</w:t>
      </w:r>
    </w:p>
    <w:p w14:paraId="0B22B0E8" w14:textId="52FE38A5" w:rsidR="00F36276" w:rsidRPr="007345E0" w:rsidRDefault="00F36276" w:rsidP="007345E0">
      <w:pPr>
        <w:pStyle w:val="Rubrik3"/>
      </w:pPr>
      <w:r w:rsidRPr="007345E0">
        <w:t>Fiber och kabel</w:t>
      </w:r>
    </w:p>
    <w:p w14:paraId="1BD95742" w14:textId="4151ADCA" w:rsidR="00F36276" w:rsidRPr="007345E0" w:rsidRDefault="00F36276" w:rsidP="00F3620E">
      <w:r w:rsidRPr="007345E0">
        <w:rPr>
          <w:lang w:bidi="en-US"/>
        </w:rPr>
        <w:t>Alla fibrer ska klara kraven enligt IEC G.652 eller IEC G.657.</w:t>
      </w:r>
    </w:p>
    <w:p w14:paraId="7585070E" w14:textId="607A6CFA" w:rsidR="00F36276" w:rsidRPr="007345E0" w:rsidRDefault="00F36276" w:rsidP="00F3620E">
      <w:r w:rsidRPr="007345E0">
        <w:rPr>
          <w:lang w:bidi="en-US"/>
        </w:rPr>
        <w:t>All fiberkabel ska klara kraven enligt IEC 60794-5.</w:t>
      </w:r>
    </w:p>
    <w:p w14:paraId="0B6C9AC7" w14:textId="33E6F088" w:rsidR="00F36276" w:rsidRPr="007345E0" w:rsidRDefault="00F36276" w:rsidP="00F3620E">
      <w:r w:rsidRPr="007345E0">
        <w:rPr>
          <w:lang w:bidi="en-US"/>
        </w:rPr>
        <w:t xml:space="preserve">Kontaktdon för nätet består av SC-UPC eller likvärdigt kontaktdon. Vald operatör ska ha möjlighet att bestämma typ. Endast ett kontaktdon ska vara inkopplat i abonnentnoden. </w:t>
      </w:r>
    </w:p>
    <w:p w14:paraId="3DA65CA2" w14:textId="4C97A69F" w:rsidR="00F36276" w:rsidRPr="0082492B" w:rsidRDefault="00F36276" w:rsidP="00F3620E">
      <w:pPr>
        <w:rPr>
          <w:i/>
          <w:color w:val="FF0000"/>
        </w:rPr>
      </w:pPr>
      <w:r w:rsidRPr="007345E0">
        <w:rPr>
          <w:i/>
          <w:lang w:bidi="en-US"/>
        </w:rPr>
        <w:t>SC-UPC är ett gränssnitt för fiberkablar så att ljuspulsen i en fiber kan överföras till en annan fiber.</w:t>
      </w:r>
    </w:p>
    <w:p w14:paraId="31CE7ED1" w14:textId="2D727F5F" w:rsidR="00D83684" w:rsidRPr="007345E0" w:rsidRDefault="00D83684" w:rsidP="007345E0">
      <w:pPr>
        <w:pStyle w:val="Rubrik3"/>
      </w:pPr>
      <w:r w:rsidRPr="007345E0">
        <w:t>Materiel och installation</w:t>
      </w:r>
    </w:p>
    <w:p w14:paraId="4E31E536" w14:textId="042B8DD5" w:rsidR="00D83684" w:rsidRDefault="00D83684" w:rsidP="00F3620E">
      <w:pPr>
        <w:rPr>
          <w:lang w:bidi="en-US"/>
        </w:rPr>
      </w:pPr>
      <w:r>
        <w:rPr>
          <w:lang w:bidi="en-US"/>
        </w:rPr>
        <w:t xml:space="preserve">All materiel samt förläggning ska klara kraven enligt ”Svenska Stadsnätsföreningen, </w:t>
      </w:r>
      <w:proofErr w:type="spellStart"/>
      <w:r>
        <w:rPr>
          <w:lang w:bidi="en-US"/>
        </w:rPr>
        <w:t>SS</w:t>
      </w:r>
      <w:r w:rsidR="002B48A5">
        <w:rPr>
          <w:lang w:bidi="en-US"/>
        </w:rPr>
        <w:t>Nf</w:t>
      </w:r>
      <w:proofErr w:type="spellEnd"/>
      <w:r>
        <w:rPr>
          <w:lang w:bidi="en-US"/>
        </w:rPr>
        <w:t xml:space="preserve"> – Robusta nät” och ”Robusta noder” (senaste utgåva</w:t>
      </w:r>
      <w:r w:rsidR="001E75A0">
        <w:rPr>
          <w:lang w:bidi="en-US"/>
        </w:rPr>
        <w:t>, se bilaga 6 och 7</w:t>
      </w:r>
      <w:r>
        <w:rPr>
          <w:lang w:bidi="en-US"/>
        </w:rPr>
        <w:t xml:space="preserve">). Alternativa godkända kravprofiler för grävning och kanalisation är Svensk Energi EBR KJ 41 </w:t>
      </w:r>
      <w:r w:rsidR="001E5E32">
        <w:rPr>
          <w:lang w:bidi="en-US"/>
        </w:rPr>
        <w:t>och</w:t>
      </w:r>
      <w:r>
        <w:rPr>
          <w:lang w:bidi="en-US"/>
        </w:rPr>
        <w:t xml:space="preserve"> </w:t>
      </w:r>
      <w:proofErr w:type="spellStart"/>
      <w:r>
        <w:rPr>
          <w:lang w:bidi="en-US"/>
        </w:rPr>
        <w:t>Skanovas</w:t>
      </w:r>
      <w:proofErr w:type="spellEnd"/>
      <w:r>
        <w:rPr>
          <w:lang w:bidi="en-US"/>
        </w:rPr>
        <w:t xml:space="preserve"> </w:t>
      </w:r>
      <w:proofErr w:type="spellStart"/>
      <w:r>
        <w:rPr>
          <w:lang w:bidi="en-US"/>
        </w:rPr>
        <w:t>guidelines</w:t>
      </w:r>
      <w:proofErr w:type="spellEnd"/>
      <w:r>
        <w:rPr>
          <w:lang w:bidi="en-US"/>
        </w:rPr>
        <w:t>.</w:t>
      </w:r>
    </w:p>
    <w:p w14:paraId="5F7EFBB9" w14:textId="1C8D2E90" w:rsidR="000575BE" w:rsidRPr="00F3620E" w:rsidRDefault="000575BE" w:rsidP="007345E0">
      <w:pPr>
        <w:pStyle w:val="Rubrik3"/>
      </w:pPr>
      <w:r w:rsidRPr="00F3620E">
        <w:t>Dokumentationskvalitet</w:t>
      </w:r>
      <w:r>
        <w:t xml:space="preserve"> </w:t>
      </w:r>
    </w:p>
    <w:p w14:paraId="258BE317" w14:textId="70E0008B" w:rsidR="000575BE" w:rsidRPr="0082492B" w:rsidRDefault="000575BE" w:rsidP="000575BE">
      <w:pPr>
        <w:rPr>
          <w:i/>
          <w:lang w:bidi="en-US"/>
        </w:rPr>
      </w:pPr>
      <w:r w:rsidRPr="00F3620E">
        <w:rPr>
          <w:lang w:bidi="en-US"/>
        </w:rPr>
        <w:t>Anbudsgivaren</w:t>
      </w:r>
      <w:r>
        <w:rPr>
          <w:lang w:bidi="en-US"/>
        </w:rPr>
        <w:t xml:space="preserve"> ska säkerställa att Beställarens nät projekteras och dokumenteras i ett verktyg som ger Beställaren möjlighet att leverera nätsträckning, noder och anslutna fastigheter som en GIS-fil till länsstyrelsen vid slutredovisning och nätdeklaration. Anbudsgivarens totala dokumentationskoncept ska beskrivas.</w:t>
      </w:r>
      <w:r>
        <w:rPr>
          <w:color w:val="FF0000"/>
          <w:lang w:bidi="en-US"/>
        </w:rPr>
        <w:t xml:space="preserve"> </w:t>
      </w:r>
      <w:r w:rsidR="00EC4010">
        <w:rPr>
          <w:rFonts w:ascii="Calibri" w:eastAsia="Times New Roman" w:hAnsi="Calibri" w:cs="Times New Roman"/>
          <w:b/>
          <w:smallCaps/>
          <w:spacing w:val="5"/>
          <w:sz w:val="24"/>
          <w:szCs w:val="24"/>
          <w:lang w:bidi="en-US"/>
        </w:rPr>
        <w:t xml:space="preserve"> </w:t>
      </w:r>
    </w:p>
    <w:p w14:paraId="0293BF01" w14:textId="5C81CC15" w:rsidR="000575BE" w:rsidRPr="00F3620E" w:rsidRDefault="000575BE" w:rsidP="000575BE">
      <w:pPr>
        <w:rPr>
          <w:i/>
        </w:rPr>
      </w:pPr>
      <w:r>
        <w:rPr>
          <w:i/>
          <w:lang w:bidi="en-US"/>
        </w:rPr>
        <w:t xml:space="preserve">En GIS-fil är en digital beskrivning av geografiska data. Sådana beskrivningar ska lagras så att man vet var olika nät ligger. Ett ställe där ledningsdragningar ligger lagrade och är allmänt sökbara är </w:t>
      </w:r>
      <w:hyperlink r:id="rId10" w:history="1">
        <w:r w:rsidRPr="004A25A0">
          <w:rPr>
            <w:rStyle w:val="Hyperlnk"/>
            <w:i/>
            <w:lang w:bidi="en-US"/>
          </w:rPr>
          <w:t>www.ledningskollen.se</w:t>
        </w:r>
      </w:hyperlink>
      <w:r>
        <w:rPr>
          <w:i/>
          <w:lang w:bidi="en-US"/>
        </w:rPr>
        <w:t xml:space="preserve">, en webbplats som drivs av Post- och telestyrelsen. Om </w:t>
      </w:r>
      <w:r w:rsidR="00211E27">
        <w:rPr>
          <w:i/>
          <w:lang w:bidi="en-US"/>
        </w:rPr>
        <w:t xml:space="preserve">ditt </w:t>
      </w:r>
      <w:r>
        <w:rPr>
          <w:i/>
          <w:lang w:bidi="en-US"/>
        </w:rPr>
        <w:t xml:space="preserve">nät finns med i </w:t>
      </w:r>
      <w:r>
        <w:rPr>
          <w:i/>
          <w:lang w:bidi="en-US"/>
        </w:rPr>
        <w:lastRenderedPageBreak/>
        <w:t xml:space="preserve">Ledningskollen är det mindre risk att det blir </w:t>
      </w:r>
      <w:proofErr w:type="spellStart"/>
      <w:r>
        <w:rPr>
          <w:i/>
          <w:lang w:bidi="en-US"/>
        </w:rPr>
        <w:t>avgrävt</w:t>
      </w:r>
      <w:proofErr w:type="spellEnd"/>
      <w:r>
        <w:rPr>
          <w:i/>
          <w:lang w:bidi="en-US"/>
        </w:rPr>
        <w:t xml:space="preserve"> av entreprenörer vid andra grävarbeten i framtiden.</w:t>
      </w:r>
    </w:p>
    <w:p w14:paraId="223828B9" w14:textId="5513A739" w:rsidR="000575BE" w:rsidRDefault="000575BE" w:rsidP="000575BE">
      <w:pPr>
        <w:pStyle w:val="Rubrik1"/>
      </w:pPr>
      <w:r>
        <w:t>Krav på anbudsgivaren</w:t>
      </w:r>
    </w:p>
    <w:p w14:paraId="6927CA59" w14:textId="4F7D11E9" w:rsidR="000575BE" w:rsidRDefault="007345E0" w:rsidP="000575BE">
      <w:pPr>
        <w:pStyle w:val="Rubrik2"/>
      </w:pPr>
      <w:r>
        <w:t>Försäkringar</w:t>
      </w:r>
    </w:p>
    <w:p w14:paraId="368A98C4" w14:textId="77777777" w:rsidR="000575BE" w:rsidRDefault="000575BE" w:rsidP="000575BE">
      <w:r>
        <w:t>Anbudsgivaren ska ha erforderligt försäkringsskydd för uppdragets utförande.</w:t>
      </w:r>
    </w:p>
    <w:p w14:paraId="7E136846" w14:textId="77777777" w:rsidR="000575BE" w:rsidRPr="00543DE9" w:rsidRDefault="000575BE" w:rsidP="000575BE">
      <w:pPr>
        <w:rPr>
          <w:i/>
        </w:rPr>
      </w:pPr>
      <w:r>
        <w:rPr>
          <w:i/>
        </w:rPr>
        <w:t xml:space="preserve">Det är lämpligt att ställa krav på att anbudsgivaren har ett fullständigt försäkringsskydd. </w:t>
      </w:r>
    </w:p>
    <w:p w14:paraId="499433CC" w14:textId="77777777" w:rsidR="000575BE" w:rsidRDefault="000575BE" w:rsidP="000575BE">
      <w:pPr>
        <w:pStyle w:val="Rubrik2"/>
      </w:pPr>
      <w:r>
        <w:t>Ekonomi</w:t>
      </w:r>
    </w:p>
    <w:p w14:paraId="55940860" w14:textId="77777777" w:rsidR="000575BE" w:rsidRDefault="000575BE" w:rsidP="000575BE">
      <w:r w:rsidRPr="00B01E0E">
        <w:t>Anbudsgivaren ska ha fullgjort lagstadgade skyldigheter avseende registreringar och betalningar för sociala avgifter och skatter. I de fall anbudsgivaren avser att använda underleverantörer för att utföra delar av uppdraget ska även underleverantören uppfylla dessa krav.</w:t>
      </w:r>
    </w:p>
    <w:p w14:paraId="2B1240F7" w14:textId="5C29599C" w:rsidR="000575BE" w:rsidRDefault="00CE5F29" w:rsidP="000575BE">
      <w:r>
        <w:t>Anbudsgivaren ska, i sitt anbud</w:t>
      </w:r>
      <w:r w:rsidR="000575BE">
        <w:t xml:space="preserve"> ange, alternativt till anbudet bifoga: </w:t>
      </w:r>
    </w:p>
    <w:p w14:paraId="76530165" w14:textId="77777777" w:rsidR="000575BE" w:rsidRPr="00256DFF" w:rsidRDefault="000575BE" w:rsidP="000575BE">
      <w:pPr>
        <w:pStyle w:val="Liststycke"/>
        <w:numPr>
          <w:ilvl w:val="0"/>
          <w:numId w:val="26"/>
        </w:numPr>
        <w:ind w:left="993" w:hanging="993"/>
      </w:pPr>
      <w:r w:rsidRPr="00256DFF">
        <w:t xml:space="preserve">Kopia på högst tre månader gammalt registreringsbevis för företaget, utfärdat av behörig officiell myndighet (för svenska företag från Bolagsverket). </w:t>
      </w:r>
    </w:p>
    <w:p w14:paraId="69696C56" w14:textId="77777777" w:rsidR="000575BE" w:rsidRDefault="000575BE" w:rsidP="000575BE">
      <w:pPr>
        <w:pStyle w:val="Liststycke"/>
        <w:numPr>
          <w:ilvl w:val="0"/>
          <w:numId w:val="26"/>
        </w:numPr>
        <w:ind w:left="993" w:hanging="993"/>
      </w:pPr>
      <w:r>
        <w:t>Den senaste årsredovisningen. Om denna inte kan lämnas, beskriv varför.</w:t>
      </w:r>
    </w:p>
    <w:p w14:paraId="742CD2F3" w14:textId="77777777" w:rsidR="000575BE" w:rsidRDefault="000575BE" w:rsidP="000575BE">
      <w:pPr>
        <w:pStyle w:val="Liststycke"/>
        <w:numPr>
          <w:ilvl w:val="0"/>
          <w:numId w:val="26"/>
        </w:numPr>
        <w:ind w:left="993" w:hanging="993"/>
      </w:pPr>
      <w:r>
        <w:t>Enkel företagspresentation inklusive nyckeltal och information om ägarstruktur.</w:t>
      </w:r>
    </w:p>
    <w:p w14:paraId="735FC107" w14:textId="77777777" w:rsidR="008A74EC" w:rsidRDefault="008A74EC" w:rsidP="008A74EC">
      <w:pPr>
        <w:pStyle w:val="Liststycke"/>
        <w:ind w:left="993"/>
        <w:rPr>
          <w:highlight w:val="green"/>
        </w:rPr>
      </w:pPr>
    </w:p>
    <w:p w14:paraId="2A25CE68" w14:textId="5BC04FAF" w:rsidR="00795DB5" w:rsidRDefault="000770B4" w:rsidP="00795DB5">
      <w:pPr>
        <w:pStyle w:val="Rubrik1"/>
      </w:pPr>
      <w:r>
        <w:t>Utvärdering av anbud</w:t>
      </w:r>
    </w:p>
    <w:p w14:paraId="59E491AE" w14:textId="60D6BFC3" w:rsidR="00AC1DD0" w:rsidRDefault="00813424" w:rsidP="00AC1DD0">
      <w:pPr>
        <w:pStyle w:val="Rubrik2"/>
      </w:pPr>
      <w:r>
        <w:t>Utvärdering</w:t>
      </w:r>
      <w:r w:rsidR="007345E0">
        <w:t>smetod</w:t>
      </w:r>
    </w:p>
    <w:p w14:paraId="2A0F9F82" w14:textId="6362D9C7" w:rsidR="00C04783" w:rsidRDefault="00C04783" w:rsidP="00C04783">
      <w:r w:rsidRPr="00386186">
        <w:t>Samtliga anbud</w:t>
      </w:r>
      <w:r>
        <w:t xml:space="preserve"> kommer att </w:t>
      </w:r>
      <w:r w:rsidRPr="00386186">
        <w:t xml:space="preserve">öppnas </w:t>
      </w:r>
      <w:r>
        <w:t>vid ett och samma tillfälle</w:t>
      </w:r>
      <w:r w:rsidRPr="00386186">
        <w:t xml:space="preserve"> vid ett protokollfört styrelsemöte.</w:t>
      </w:r>
      <w:r>
        <w:t xml:space="preserve"> </w:t>
      </w:r>
      <w:r w:rsidR="00C93D56">
        <w:t xml:space="preserve">De anbud som uppfyller samtliga villkor som finns uppställda i anbudsförfrågan kommer att </w:t>
      </w:r>
      <w:r>
        <w:t xml:space="preserve">gå vidare till </w:t>
      </w:r>
      <w:r w:rsidR="00C93D56">
        <w:t>utvärder</w:t>
      </w:r>
      <w:r>
        <w:t>ing</w:t>
      </w:r>
      <w:r w:rsidR="00C93D56">
        <w:t xml:space="preserve">. </w:t>
      </w:r>
    </w:p>
    <w:p w14:paraId="1009EA7F" w14:textId="46349B13" w:rsidR="00D83684" w:rsidRDefault="00C93D56" w:rsidP="00AC1DD0">
      <w:r>
        <w:t>Anbuden kommer</w:t>
      </w:r>
      <w:r w:rsidR="00D83684">
        <w:t xml:space="preserve"> att utvärdera</w:t>
      </w:r>
      <w:r>
        <w:t>s</w:t>
      </w:r>
      <w:r w:rsidR="00D83684">
        <w:t xml:space="preserve"> </w:t>
      </w:r>
      <w:r w:rsidR="00813424">
        <w:t>utifrån följande utvärderingskriterier:</w:t>
      </w:r>
    </w:p>
    <w:p w14:paraId="211208E8" w14:textId="64FC6192" w:rsidR="00D263B6" w:rsidRDefault="00D83684" w:rsidP="00813424">
      <w:pPr>
        <w:pStyle w:val="Liststycke"/>
        <w:numPr>
          <w:ilvl w:val="0"/>
          <w:numId w:val="31"/>
        </w:numPr>
      </w:pPr>
      <w:r>
        <w:t xml:space="preserve">Lägsta pris </w:t>
      </w:r>
    </w:p>
    <w:p w14:paraId="0E02B4A1" w14:textId="294810A2" w:rsidR="00D83684" w:rsidRPr="00D263B6" w:rsidRDefault="000770B4" w:rsidP="00F3620E">
      <w:pPr>
        <w:pStyle w:val="Liststycke"/>
        <w:numPr>
          <w:ilvl w:val="0"/>
          <w:numId w:val="31"/>
        </w:numPr>
      </w:pPr>
      <w:r>
        <w:t>Erfarenhet och referenser från</w:t>
      </w:r>
      <w:r w:rsidR="00D83684" w:rsidRPr="00D263B6">
        <w:t xml:space="preserve"> genomförda uppdrag</w:t>
      </w:r>
    </w:p>
    <w:p w14:paraId="3A287959" w14:textId="29E574FF" w:rsidR="00D83684" w:rsidRDefault="00D83684" w:rsidP="00F3620E">
      <w:pPr>
        <w:pStyle w:val="Liststycke"/>
        <w:numPr>
          <w:ilvl w:val="0"/>
          <w:numId w:val="31"/>
        </w:numPr>
      </w:pPr>
      <w:r>
        <w:t>Anbudsgivarens kapacitet och kompetens</w:t>
      </w:r>
    </w:p>
    <w:p w14:paraId="71D6A115" w14:textId="74E2C798" w:rsidR="00813424" w:rsidRPr="00813424" w:rsidRDefault="00813424" w:rsidP="00813424">
      <w:pPr>
        <w:rPr>
          <w:i/>
        </w:rPr>
      </w:pPr>
      <w:r>
        <w:rPr>
          <w:i/>
        </w:rPr>
        <w:t xml:space="preserve">Enligt reglerna för bredbandsstödet är pris obligatoriskt </w:t>
      </w:r>
      <w:r w:rsidR="007345E0">
        <w:rPr>
          <w:i/>
        </w:rPr>
        <w:t xml:space="preserve">kriterium </w:t>
      </w:r>
      <w:r>
        <w:rPr>
          <w:i/>
        </w:rPr>
        <w:t>att använda vid utvärderingen av anbuden.</w:t>
      </w:r>
      <w:r w:rsidR="000575BE">
        <w:rPr>
          <w:i/>
        </w:rPr>
        <w:t xml:space="preserve"> </w:t>
      </w:r>
      <w:r>
        <w:rPr>
          <w:i/>
        </w:rPr>
        <w:t>Om du vi</w:t>
      </w:r>
      <w:r w:rsidR="000575BE">
        <w:rPr>
          <w:i/>
        </w:rPr>
        <w:t xml:space="preserve">ll kan du använda fler kriterier. I det här förslaget till anbudsförfrågan ges exempel på lämpliga kriterier. Vill du </w:t>
      </w:r>
      <w:r w:rsidR="00D427EB">
        <w:rPr>
          <w:i/>
        </w:rPr>
        <w:t xml:space="preserve">byta ut eller </w:t>
      </w:r>
      <w:r w:rsidR="000575BE">
        <w:rPr>
          <w:i/>
        </w:rPr>
        <w:t xml:space="preserve">lägga till andra kriterier går det också bra men tänk på att de inte får vara diskriminerande. </w:t>
      </w:r>
    </w:p>
    <w:p w14:paraId="43A9E1F6" w14:textId="2386F47B" w:rsidR="00AC1DD0" w:rsidRPr="007B0FD9" w:rsidRDefault="00C93D56" w:rsidP="002F4897">
      <w:pPr>
        <w:pStyle w:val="Rubrik3"/>
      </w:pPr>
      <w:r>
        <w:t>Lägsta pris</w:t>
      </w:r>
    </w:p>
    <w:p w14:paraId="79397823" w14:textId="33BD4856" w:rsidR="00AC1DD0" w:rsidRPr="007345E0" w:rsidRDefault="000770B4" w:rsidP="00F3620E">
      <w:pPr>
        <w:rPr>
          <w:strike/>
        </w:rPr>
      </w:pPr>
      <w:r>
        <w:t>Med pris</w:t>
      </w:r>
      <w:r w:rsidR="007345E0">
        <w:t xml:space="preserve"> </w:t>
      </w:r>
      <w:r>
        <w:t>avses</w:t>
      </w:r>
      <w:r w:rsidR="007345E0">
        <w:t xml:space="preserve"> total kostnad för projekteringen. </w:t>
      </w:r>
    </w:p>
    <w:p w14:paraId="5034EB7E" w14:textId="3F3A5FAE" w:rsidR="00AC1DD0" w:rsidRPr="007345E0" w:rsidRDefault="00C93D56" w:rsidP="002F4897">
      <w:pPr>
        <w:pStyle w:val="Rubrik3"/>
      </w:pPr>
      <w:r>
        <w:t>Erfarenhet och r</w:t>
      </w:r>
      <w:r w:rsidR="00AC1DD0" w:rsidRPr="007345E0">
        <w:t xml:space="preserve">eferenser </w:t>
      </w:r>
      <w:r>
        <w:t>från</w:t>
      </w:r>
      <w:r w:rsidR="00AC1DD0" w:rsidRPr="007345E0">
        <w:t xml:space="preserve"> genomförda uppdrag</w:t>
      </w:r>
      <w:r w:rsidR="000775D3" w:rsidRPr="007345E0">
        <w:t xml:space="preserve"> </w:t>
      </w:r>
    </w:p>
    <w:p w14:paraId="193B3271" w14:textId="75772807" w:rsidR="00AC1DD0" w:rsidRDefault="007345E0" w:rsidP="00AC1DD0">
      <w:r>
        <w:t xml:space="preserve">Redovisa vilka liknande projekt som utförts </w:t>
      </w:r>
      <w:r w:rsidR="00AC1DD0">
        <w:t xml:space="preserve">under de senaste fem åren. </w:t>
      </w:r>
      <w:r>
        <w:t xml:space="preserve">De som utfört </w:t>
      </w:r>
      <w:r w:rsidR="000770B4">
        <w:t xml:space="preserve">uppdragen ska vara namngivna. </w:t>
      </w:r>
      <w:r w:rsidR="00AC1DD0">
        <w:t xml:space="preserve">Med liknande projekt avses uppdrag som innefattar </w:t>
      </w:r>
      <w:r w:rsidR="00B00189">
        <w:t>fibernätsprojektering.</w:t>
      </w:r>
      <w:r w:rsidR="00AC1DD0">
        <w:t xml:space="preserve"> </w:t>
      </w:r>
      <w:r w:rsidR="00AC1DD0">
        <w:lastRenderedPageBreak/>
        <w:t xml:space="preserve">Referenserna ska gälla den/de person/-er som ska utföra arbetet för </w:t>
      </w:r>
      <w:r w:rsidR="001E5E32">
        <w:t>B</w:t>
      </w:r>
      <w:r w:rsidR="00614D73">
        <w:t>eställaren</w:t>
      </w:r>
      <w:r w:rsidR="00AC1DD0">
        <w:t xml:space="preserve">. I de fall anbudsgivaren avser att använda underentreprenörer kan referenser avse underleverantörers referenser i relevanta delar. För underentreprenörer ansvarar anbudsgivaren som för eget arbete. </w:t>
      </w:r>
    </w:p>
    <w:p w14:paraId="0F0AE196" w14:textId="774777F8" w:rsidR="00AC1DD0" w:rsidRDefault="00AC1DD0" w:rsidP="00AC1DD0">
      <w:r>
        <w:t xml:space="preserve">Förteckningen ska </w:t>
      </w:r>
      <w:r w:rsidR="000770B4">
        <w:t xml:space="preserve">också </w:t>
      </w:r>
      <w:r>
        <w:t xml:space="preserve">innehålla följande information: </w:t>
      </w:r>
    </w:p>
    <w:p w14:paraId="2F7CE460" w14:textId="7C9E9D82" w:rsidR="00AC1DD0" w:rsidRDefault="00AD688D" w:rsidP="00AC1DD0">
      <w:pPr>
        <w:pStyle w:val="Liststycke"/>
        <w:numPr>
          <w:ilvl w:val="0"/>
          <w:numId w:val="2"/>
        </w:numPr>
        <w:spacing w:after="0"/>
        <w:ind w:left="426"/>
      </w:pPr>
      <w:r>
        <w:t xml:space="preserve">Referensens </w:t>
      </w:r>
      <w:r w:rsidR="00AC1DD0">
        <w:t>namn och adress</w:t>
      </w:r>
    </w:p>
    <w:p w14:paraId="65520925" w14:textId="77777777" w:rsidR="00AC1DD0" w:rsidRDefault="00AC1DD0" w:rsidP="00AC1DD0">
      <w:pPr>
        <w:pStyle w:val="Liststycke"/>
        <w:numPr>
          <w:ilvl w:val="0"/>
          <w:numId w:val="2"/>
        </w:numPr>
        <w:spacing w:after="0"/>
        <w:ind w:left="426"/>
      </w:pPr>
      <w:r>
        <w:t>Kontaktperson, verksamhetsplats, adress och telefon</w:t>
      </w:r>
    </w:p>
    <w:p w14:paraId="1735BB38" w14:textId="77777777" w:rsidR="00AC1DD0" w:rsidRDefault="00AC1DD0" w:rsidP="00AC1DD0">
      <w:pPr>
        <w:pStyle w:val="Liststycke"/>
        <w:numPr>
          <w:ilvl w:val="0"/>
          <w:numId w:val="2"/>
        </w:numPr>
        <w:spacing w:after="0"/>
        <w:ind w:left="426"/>
      </w:pPr>
      <w:r>
        <w:t>Avtalsperiod</w:t>
      </w:r>
    </w:p>
    <w:p w14:paraId="035C009B" w14:textId="271C764D" w:rsidR="00AC1DD0" w:rsidRDefault="00AC1DD0" w:rsidP="00AC1DD0">
      <w:pPr>
        <w:pStyle w:val="Liststycke"/>
        <w:numPr>
          <w:ilvl w:val="0"/>
          <w:numId w:val="2"/>
        </w:numPr>
        <w:ind w:left="426"/>
      </w:pPr>
      <w:r w:rsidRPr="00C50C1B">
        <w:t>Kort beskrivning av uppdraget</w:t>
      </w:r>
    </w:p>
    <w:p w14:paraId="70427137" w14:textId="2A5AD689" w:rsidR="00D23421" w:rsidRDefault="00D23421" w:rsidP="0082492B">
      <w:pPr>
        <w:pStyle w:val="Nypunktlista"/>
        <w:numPr>
          <w:ilvl w:val="0"/>
          <w:numId w:val="0"/>
        </w:numPr>
        <w:ind w:left="1"/>
        <w:rPr>
          <w:i/>
          <w:iCs/>
        </w:rPr>
      </w:pPr>
      <w:r>
        <w:rPr>
          <w:i/>
          <w:iCs/>
        </w:rPr>
        <w:t>För att i möjligaste mån undvika obehagliga överraskningar under projekttiden är det viktigt att ställa krav på att anbudsgivaren har erfarenhet av</w:t>
      </w:r>
      <w:r w:rsidR="00392AB8">
        <w:rPr>
          <w:i/>
          <w:iCs/>
        </w:rPr>
        <w:t xml:space="preserve"> </w:t>
      </w:r>
      <w:r>
        <w:rPr>
          <w:i/>
          <w:iCs/>
        </w:rPr>
        <w:t xml:space="preserve">projektering av bredbandsnät. Detta kan antingen formuleras som ett ska-krav i </w:t>
      </w:r>
      <w:r w:rsidR="00392AB8">
        <w:rPr>
          <w:i/>
          <w:iCs/>
        </w:rPr>
        <w:t>konkurrensutsättningen</w:t>
      </w:r>
      <w:r>
        <w:rPr>
          <w:i/>
          <w:iCs/>
        </w:rPr>
        <w:t>, eller tas med som ett kriterium vid utvärdering av inkomna anbud.</w:t>
      </w:r>
    </w:p>
    <w:p w14:paraId="09F334C7" w14:textId="77777777" w:rsidR="00D23421" w:rsidRDefault="00D23421" w:rsidP="0082492B">
      <w:pPr>
        <w:ind w:left="66"/>
      </w:pPr>
    </w:p>
    <w:p w14:paraId="7B8FE2B1" w14:textId="702C2B71" w:rsidR="00AC1DD0" w:rsidRPr="000770B4" w:rsidRDefault="00C50C1B" w:rsidP="002F4897">
      <w:pPr>
        <w:pStyle w:val="Rubrik3"/>
      </w:pPr>
      <w:r w:rsidRPr="000770B4">
        <w:t xml:space="preserve">Anbudsgivarens </w:t>
      </w:r>
      <w:r w:rsidR="00375D38" w:rsidRPr="000770B4">
        <w:t xml:space="preserve">kapacitet och </w:t>
      </w:r>
      <w:r w:rsidRPr="000770B4">
        <w:t>kompetens</w:t>
      </w:r>
      <w:r w:rsidR="00B330D7" w:rsidRPr="000770B4">
        <w:rPr>
          <w:color w:val="FF0000"/>
        </w:rPr>
        <w:t xml:space="preserve"> </w:t>
      </w:r>
    </w:p>
    <w:p w14:paraId="59F89CD5" w14:textId="35CE7C5D" w:rsidR="00AC1DD0" w:rsidRDefault="005244EA" w:rsidP="00F3620E">
      <w:r w:rsidRPr="005244EA">
        <w:t>Anbudsgivaren ska ha kapacitet och tillräcklig personalstyrka för att utan förseningar kunna slutföra uppdraget. Likaså ska det inom företaget finnas tillräcklig kompetens för att utföra uppdraget på ett professionellt sätt.</w:t>
      </w:r>
    </w:p>
    <w:p w14:paraId="262812F8" w14:textId="33513125" w:rsidR="00C04783" w:rsidRDefault="00C04783" w:rsidP="00C04783">
      <w:pPr>
        <w:pStyle w:val="Rubrik2"/>
      </w:pPr>
      <w:r>
        <w:t>Poängberäkning</w:t>
      </w:r>
    </w:p>
    <w:p w14:paraId="48631D24" w14:textId="40EC5BD6" w:rsidR="00721F9C" w:rsidRDefault="00C04783" w:rsidP="00721F9C">
      <w:r>
        <w:t>E</w:t>
      </w:r>
      <w:r w:rsidR="0072345D">
        <w:t xml:space="preserve">n poäng </w:t>
      </w:r>
      <w:r w:rsidR="00E869E2">
        <w:t xml:space="preserve">sätts </w:t>
      </w:r>
      <w:r w:rsidR="0072345D">
        <w:t>på varje kriterium utifrån de uppgifter som finns i anbudet. Poängen för varje kriterium multipliceras sedan med viktningen</w:t>
      </w:r>
      <w:r w:rsidR="00E869E2">
        <w:t xml:space="preserve"> för varje kriterium. Slutligen summeras den viktade poängen till en total </w:t>
      </w:r>
      <w:r>
        <w:t>poäng</w:t>
      </w:r>
      <w:r w:rsidR="00E869E2">
        <w:t xml:space="preserve">summa. </w:t>
      </w:r>
      <w:r w:rsidR="00721F9C" w:rsidRPr="00386186">
        <w:t>De</w:t>
      </w:r>
      <w:r w:rsidR="00211E27">
        <w:t>t anbud</w:t>
      </w:r>
      <w:r w:rsidR="00721F9C" w:rsidRPr="00386186">
        <w:t xml:space="preserve"> som </w:t>
      </w:r>
      <w:r w:rsidR="00721F9C">
        <w:t>får</w:t>
      </w:r>
      <w:r w:rsidR="00721F9C" w:rsidRPr="00386186">
        <w:t xml:space="preserve"> högst totalpoäng efter att samtliga viktade poäng summerats kommer att anses vara det ekonomiskt mest fördelaktiga anbudet </w:t>
      </w:r>
      <w:r w:rsidR="00117EAE">
        <w:t xml:space="preserve">och </w:t>
      </w:r>
      <w:r w:rsidR="00211E27">
        <w:t xml:space="preserve">aktuell leverantör </w:t>
      </w:r>
      <w:r w:rsidR="00117EAE">
        <w:t>kommer att erbjudas kontrakt</w:t>
      </w:r>
      <w:r w:rsidR="00721F9C">
        <w:t xml:space="preserve">. </w:t>
      </w:r>
      <w:r w:rsidR="00721F9C" w:rsidRPr="00386186">
        <w:t xml:space="preserve">Om flera leverantörer skulle </w:t>
      </w:r>
      <w:r w:rsidR="00721F9C">
        <w:t>få</w:t>
      </w:r>
      <w:r w:rsidR="00721F9C" w:rsidRPr="00386186">
        <w:t xml:space="preserve"> samma totalpoäng </w:t>
      </w:r>
      <w:r w:rsidR="00721F9C">
        <w:t xml:space="preserve">väljs den </w:t>
      </w:r>
      <w:r w:rsidR="00721F9C" w:rsidRPr="00386186">
        <w:t>leverantör som lämnat lägsta pris</w:t>
      </w:r>
      <w:r w:rsidR="007C4DA5">
        <w:t xml:space="preserve"> för projekteringen</w:t>
      </w:r>
      <w:r w:rsidR="00721F9C" w:rsidRPr="00386186">
        <w:t xml:space="preserve">. </w:t>
      </w:r>
    </w:p>
    <w:p w14:paraId="4F08524C" w14:textId="049186DD" w:rsidR="004C79BD" w:rsidRDefault="00E869E2" w:rsidP="004C79BD">
      <w:pPr>
        <w:pStyle w:val="Ingetavstnd"/>
        <w:spacing w:after="200"/>
      </w:pPr>
      <w:r>
        <w:t>I tabell 1 framgår vilken viktning varje kriterium ha</w:t>
      </w:r>
      <w:r w:rsidR="00117EAE">
        <w:t>r</w:t>
      </w:r>
      <w:r>
        <w:t xml:space="preserve">. Övriga siffror är exempel på hur </w:t>
      </w:r>
      <w:proofErr w:type="gramStart"/>
      <w:r>
        <w:t xml:space="preserve">poängberäkningen </w:t>
      </w:r>
      <w:r w:rsidR="00117EAE">
        <w:t xml:space="preserve"> går</w:t>
      </w:r>
      <w:proofErr w:type="gramEnd"/>
      <w:r w:rsidR="00117EAE">
        <w:t xml:space="preserve"> till</w:t>
      </w:r>
      <w:r>
        <w:t>.</w:t>
      </w:r>
      <w:r w:rsidR="00C04783">
        <w:t xml:space="preserve"> Hur poängberäkningen sker finns även förklarat under tabellen.</w:t>
      </w:r>
    </w:p>
    <w:p w14:paraId="460031E2" w14:textId="3BF767D0" w:rsidR="00E869E2" w:rsidRDefault="00E869E2" w:rsidP="004C79BD">
      <w:pPr>
        <w:pStyle w:val="Ingetavstnd"/>
        <w:spacing w:after="200"/>
      </w:pPr>
      <w:r>
        <w:t>Tabell 1</w:t>
      </w:r>
      <w:r w:rsidR="00721F9C">
        <w:t>:</w:t>
      </w:r>
    </w:p>
    <w:tbl>
      <w:tblPr>
        <w:tblW w:w="9121" w:type="dxa"/>
        <w:tblLook w:val="04A0" w:firstRow="1" w:lastRow="0" w:firstColumn="1" w:lastColumn="0" w:noHBand="0" w:noVBand="1"/>
      </w:tblPr>
      <w:tblGrid>
        <w:gridCol w:w="968"/>
        <w:gridCol w:w="3596"/>
        <w:gridCol w:w="1115"/>
        <w:gridCol w:w="2126"/>
        <w:gridCol w:w="1316"/>
      </w:tblGrid>
      <w:tr w:rsidR="00CC60DB" w:rsidRPr="00F14EDE" w14:paraId="7C1A6EF4" w14:textId="77777777" w:rsidTr="00721F9C">
        <w:trPr>
          <w:trHeight w:val="960"/>
        </w:trPr>
        <w:tc>
          <w:tcPr>
            <w:tcW w:w="968" w:type="dxa"/>
            <w:tcBorders>
              <w:bottom w:val="single" w:sz="4" w:space="0" w:color="auto"/>
            </w:tcBorders>
            <w:shd w:val="clear" w:color="auto" w:fill="auto"/>
          </w:tcPr>
          <w:p w14:paraId="0D4A16E3" w14:textId="77777777" w:rsidR="00CC60DB" w:rsidRPr="000A6A49" w:rsidRDefault="00CC60DB" w:rsidP="00737C1C">
            <w:pPr>
              <w:ind w:right="-560"/>
            </w:pPr>
            <w:r w:rsidRPr="000A6A49">
              <w:t>Nr</w:t>
            </w:r>
          </w:p>
        </w:tc>
        <w:tc>
          <w:tcPr>
            <w:tcW w:w="3596" w:type="dxa"/>
            <w:tcBorders>
              <w:bottom w:val="single" w:sz="4" w:space="0" w:color="auto"/>
            </w:tcBorders>
            <w:shd w:val="clear" w:color="auto" w:fill="auto"/>
          </w:tcPr>
          <w:p w14:paraId="6E5CBDCE" w14:textId="77777777" w:rsidR="00CC60DB" w:rsidRPr="000A6A49" w:rsidRDefault="00CC60DB" w:rsidP="00737C1C">
            <w:pPr>
              <w:ind w:right="-560"/>
            </w:pPr>
            <w:r w:rsidRPr="000A6A49">
              <w:t>Kriterium</w:t>
            </w:r>
          </w:p>
        </w:tc>
        <w:tc>
          <w:tcPr>
            <w:tcW w:w="1115" w:type="dxa"/>
            <w:tcBorders>
              <w:bottom w:val="single" w:sz="4" w:space="0" w:color="auto"/>
            </w:tcBorders>
            <w:shd w:val="clear" w:color="auto" w:fill="auto"/>
          </w:tcPr>
          <w:p w14:paraId="76EA82A4" w14:textId="77777777" w:rsidR="00CC60DB" w:rsidRPr="000A6A49" w:rsidRDefault="00CC60DB" w:rsidP="00737C1C">
            <w:pPr>
              <w:ind w:right="-560"/>
            </w:pPr>
            <w:r w:rsidRPr="000A6A49">
              <w:t>Viktning</w:t>
            </w:r>
          </w:p>
        </w:tc>
        <w:tc>
          <w:tcPr>
            <w:tcW w:w="2126" w:type="dxa"/>
            <w:tcBorders>
              <w:bottom w:val="single" w:sz="4" w:space="0" w:color="auto"/>
            </w:tcBorders>
            <w:shd w:val="clear" w:color="auto" w:fill="auto"/>
          </w:tcPr>
          <w:p w14:paraId="1DA2C2B2" w14:textId="77777777" w:rsidR="00CC60DB" w:rsidRPr="00CB6E60" w:rsidRDefault="00CC60DB" w:rsidP="00737C1C">
            <w:pPr>
              <w:ind w:right="-560"/>
            </w:pPr>
            <w:r w:rsidRPr="00CB6E60">
              <w:t>Leverantörs poäng</w:t>
            </w:r>
            <w:r w:rsidRPr="00CB6E60">
              <w:br/>
              <w:t>inom område</w:t>
            </w:r>
            <w:r w:rsidRPr="00CB6E60">
              <w:br/>
              <w:t>Exempel</w:t>
            </w:r>
          </w:p>
        </w:tc>
        <w:tc>
          <w:tcPr>
            <w:tcW w:w="1316" w:type="dxa"/>
            <w:tcBorders>
              <w:bottom w:val="single" w:sz="4" w:space="0" w:color="auto"/>
            </w:tcBorders>
            <w:shd w:val="clear" w:color="auto" w:fill="auto"/>
          </w:tcPr>
          <w:p w14:paraId="0813D68C" w14:textId="77777777" w:rsidR="00CC60DB" w:rsidRPr="00CB6E60" w:rsidRDefault="00CC60DB" w:rsidP="00737C1C">
            <w:pPr>
              <w:ind w:right="-560"/>
            </w:pPr>
            <w:r w:rsidRPr="00CB6E60">
              <w:t>Totalsumma</w:t>
            </w:r>
            <w:r w:rsidRPr="00CB6E60">
              <w:br/>
              <w:t>inom område</w:t>
            </w:r>
            <w:r w:rsidRPr="00CB6E60">
              <w:br/>
              <w:t>Exempel</w:t>
            </w:r>
          </w:p>
        </w:tc>
      </w:tr>
      <w:tr w:rsidR="00CC60DB" w:rsidRPr="00F14EDE" w14:paraId="6D92996B" w14:textId="77777777" w:rsidTr="00721F9C">
        <w:trPr>
          <w:trHeight w:val="422"/>
        </w:trPr>
        <w:tc>
          <w:tcPr>
            <w:tcW w:w="968" w:type="dxa"/>
            <w:tcBorders>
              <w:top w:val="single" w:sz="4" w:space="0" w:color="auto"/>
              <w:bottom w:val="single" w:sz="4" w:space="0" w:color="auto"/>
            </w:tcBorders>
            <w:shd w:val="clear" w:color="auto" w:fill="auto"/>
          </w:tcPr>
          <w:p w14:paraId="1D1F8C64" w14:textId="77777777" w:rsidR="00CC60DB" w:rsidRPr="000A6A49" w:rsidRDefault="00CC60DB" w:rsidP="00737C1C">
            <w:pPr>
              <w:ind w:right="-560"/>
            </w:pPr>
            <w:r w:rsidRPr="000A6A49">
              <w:t>1</w:t>
            </w:r>
          </w:p>
        </w:tc>
        <w:tc>
          <w:tcPr>
            <w:tcW w:w="3596" w:type="dxa"/>
            <w:tcBorders>
              <w:top w:val="single" w:sz="4" w:space="0" w:color="auto"/>
              <w:bottom w:val="single" w:sz="4" w:space="0" w:color="auto"/>
            </w:tcBorders>
            <w:shd w:val="clear" w:color="auto" w:fill="auto"/>
          </w:tcPr>
          <w:p w14:paraId="5E5994A5" w14:textId="3FE2CB51" w:rsidR="00CC60DB" w:rsidRPr="000A6A49" w:rsidRDefault="00CC60DB" w:rsidP="00737C1C">
            <w:pPr>
              <w:ind w:right="-560"/>
            </w:pPr>
            <w:r w:rsidRPr="000A6A49">
              <w:t>Lägsta pris för genomförande</w:t>
            </w:r>
          </w:p>
        </w:tc>
        <w:tc>
          <w:tcPr>
            <w:tcW w:w="1115" w:type="dxa"/>
            <w:tcBorders>
              <w:top w:val="single" w:sz="4" w:space="0" w:color="auto"/>
              <w:bottom w:val="single" w:sz="4" w:space="0" w:color="auto"/>
            </w:tcBorders>
            <w:shd w:val="clear" w:color="auto" w:fill="auto"/>
          </w:tcPr>
          <w:p w14:paraId="2DA86040" w14:textId="2A98F4E2" w:rsidR="00CC60DB" w:rsidRPr="000A6A49" w:rsidRDefault="00F81DDF" w:rsidP="00737C1C">
            <w:pPr>
              <w:ind w:right="-560"/>
            </w:pPr>
            <w:r w:rsidRPr="0072345D">
              <w:rPr>
                <w:highlight w:val="lightGray"/>
              </w:rPr>
              <w:t>5</w:t>
            </w:r>
            <w:r w:rsidR="00CC60DB" w:rsidRPr="0072345D">
              <w:rPr>
                <w:highlight w:val="lightGray"/>
              </w:rPr>
              <w:t>0</w:t>
            </w:r>
            <w:r w:rsidR="00CC60DB" w:rsidRPr="000A6A49">
              <w:t xml:space="preserve"> %</w:t>
            </w:r>
          </w:p>
        </w:tc>
        <w:tc>
          <w:tcPr>
            <w:tcW w:w="2126" w:type="dxa"/>
            <w:tcBorders>
              <w:top w:val="single" w:sz="4" w:space="0" w:color="auto"/>
              <w:bottom w:val="single" w:sz="4" w:space="0" w:color="auto"/>
            </w:tcBorders>
            <w:shd w:val="clear" w:color="auto" w:fill="auto"/>
          </w:tcPr>
          <w:p w14:paraId="2F8136B7" w14:textId="5DEF7C8A" w:rsidR="00CC60DB" w:rsidRPr="000A6A49" w:rsidRDefault="00117EAE" w:rsidP="00737C1C">
            <w:pPr>
              <w:ind w:right="-560"/>
              <w:jc w:val="center"/>
            </w:pPr>
            <w:r>
              <w:t>3</w:t>
            </w:r>
          </w:p>
        </w:tc>
        <w:tc>
          <w:tcPr>
            <w:tcW w:w="1316" w:type="dxa"/>
            <w:tcBorders>
              <w:top w:val="single" w:sz="4" w:space="0" w:color="auto"/>
              <w:bottom w:val="single" w:sz="4" w:space="0" w:color="auto"/>
            </w:tcBorders>
            <w:shd w:val="clear" w:color="auto" w:fill="auto"/>
          </w:tcPr>
          <w:p w14:paraId="0B1CDE8E" w14:textId="6055C361" w:rsidR="00CC60DB" w:rsidRPr="000A6A49" w:rsidRDefault="000C6B71">
            <w:pPr>
              <w:ind w:right="-560"/>
            </w:pPr>
            <w:r>
              <w:t>150</w:t>
            </w:r>
          </w:p>
        </w:tc>
      </w:tr>
      <w:tr w:rsidR="00CC60DB" w:rsidRPr="00F14EDE" w14:paraId="650D330D" w14:textId="77777777" w:rsidTr="00721F9C">
        <w:trPr>
          <w:trHeight w:val="435"/>
        </w:trPr>
        <w:tc>
          <w:tcPr>
            <w:tcW w:w="968" w:type="dxa"/>
            <w:tcBorders>
              <w:top w:val="single" w:sz="4" w:space="0" w:color="auto"/>
              <w:bottom w:val="single" w:sz="4" w:space="0" w:color="auto"/>
            </w:tcBorders>
            <w:shd w:val="clear" w:color="auto" w:fill="auto"/>
          </w:tcPr>
          <w:p w14:paraId="2C1481AD" w14:textId="77777777" w:rsidR="00CC60DB" w:rsidRPr="000A6A49" w:rsidRDefault="00CC60DB" w:rsidP="00737C1C">
            <w:pPr>
              <w:ind w:right="-560"/>
            </w:pPr>
            <w:r w:rsidRPr="000A6A49">
              <w:t>2</w:t>
            </w:r>
          </w:p>
        </w:tc>
        <w:tc>
          <w:tcPr>
            <w:tcW w:w="3596" w:type="dxa"/>
            <w:tcBorders>
              <w:top w:val="single" w:sz="4" w:space="0" w:color="auto"/>
              <w:bottom w:val="single" w:sz="4" w:space="0" w:color="auto"/>
            </w:tcBorders>
            <w:shd w:val="clear" w:color="auto" w:fill="auto"/>
          </w:tcPr>
          <w:p w14:paraId="29BFA197" w14:textId="77777777" w:rsidR="00CC60DB" w:rsidRPr="000A6A49" w:rsidRDefault="00CC60DB" w:rsidP="00737C1C">
            <w:pPr>
              <w:ind w:right="-560"/>
            </w:pPr>
            <w:r w:rsidRPr="000A6A49">
              <w:t>Referenser på genomförda uppdrag</w:t>
            </w:r>
          </w:p>
        </w:tc>
        <w:tc>
          <w:tcPr>
            <w:tcW w:w="1115" w:type="dxa"/>
            <w:tcBorders>
              <w:top w:val="single" w:sz="4" w:space="0" w:color="auto"/>
              <w:bottom w:val="single" w:sz="4" w:space="0" w:color="auto"/>
            </w:tcBorders>
            <w:shd w:val="clear" w:color="auto" w:fill="auto"/>
          </w:tcPr>
          <w:p w14:paraId="37A6EC3B" w14:textId="54837EBD" w:rsidR="00CC60DB" w:rsidRPr="000A6A49" w:rsidRDefault="00F81DDF" w:rsidP="00737C1C">
            <w:pPr>
              <w:ind w:right="-560"/>
            </w:pPr>
            <w:r w:rsidRPr="0072345D">
              <w:rPr>
                <w:highlight w:val="lightGray"/>
              </w:rPr>
              <w:t>3</w:t>
            </w:r>
            <w:r w:rsidR="00CC60DB" w:rsidRPr="0072345D">
              <w:rPr>
                <w:highlight w:val="lightGray"/>
              </w:rPr>
              <w:t>0</w:t>
            </w:r>
            <w:r w:rsidR="00CC60DB" w:rsidRPr="000A6A49">
              <w:t xml:space="preserve"> %</w:t>
            </w:r>
          </w:p>
        </w:tc>
        <w:tc>
          <w:tcPr>
            <w:tcW w:w="2126" w:type="dxa"/>
            <w:tcBorders>
              <w:top w:val="single" w:sz="4" w:space="0" w:color="auto"/>
              <w:bottom w:val="single" w:sz="4" w:space="0" w:color="auto"/>
            </w:tcBorders>
            <w:shd w:val="clear" w:color="auto" w:fill="auto"/>
          </w:tcPr>
          <w:p w14:paraId="19C16D20" w14:textId="77777777" w:rsidR="00CC60DB" w:rsidRPr="000A6A49" w:rsidRDefault="00CC60DB" w:rsidP="00737C1C">
            <w:pPr>
              <w:ind w:right="-560"/>
              <w:jc w:val="center"/>
            </w:pPr>
            <w:r w:rsidRPr="000A6A49">
              <w:t>3</w:t>
            </w:r>
          </w:p>
        </w:tc>
        <w:tc>
          <w:tcPr>
            <w:tcW w:w="1316" w:type="dxa"/>
            <w:tcBorders>
              <w:top w:val="single" w:sz="4" w:space="0" w:color="auto"/>
              <w:bottom w:val="single" w:sz="4" w:space="0" w:color="auto"/>
            </w:tcBorders>
            <w:shd w:val="clear" w:color="auto" w:fill="auto"/>
          </w:tcPr>
          <w:p w14:paraId="2C84285D" w14:textId="299F58E8" w:rsidR="00CC60DB" w:rsidRPr="000A6A49" w:rsidRDefault="000C6B71" w:rsidP="00737C1C">
            <w:pPr>
              <w:ind w:right="-560"/>
            </w:pPr>
            <w:r>
              <w:t>90</w:t>
            </w:r>
          </w:p>
        </w:tc>
      </w:tr>
      <w:tr w:rsidR="00D6447F" w:rsidRPr="00F14EDE" w14:paraId="324BB188" w14:textId="77777777" w:rsidTr="00721F9C">
        <w:trPr>
          <w:trHeight w:val="691"/>
        </w:trPr>
        <w:tc>
          <w:tcPr>
            <w:tcW w:w="968" w:type="dxa"/>
            <w:tcBorders>
              <w:top w:val="single" w:sz="4" w:space="0" w:color="auto"/>
              <w:bottom w:val="single" w:sz="4" w:space="0" w:color="auto"/>
            </w:tcBorders>
            <w:shd w:val="clear" w:color="auto" w:fill="auto"/>
          </w:tcPr>
          <w:p w14:paraId="20505CAC" w14:textId="5AE8C132" w:rsidR="00D6447F" w:rsidRPr="000A6A49" w:rsidRDefault="00F81DDF" w:rsidP="00737C1C">
            <w:pPr>
              <w:ind w:right="-560"/>
            </w:pPr>
            <w:r>
              <w:t>3</w:t>
            </w:r>
          </w:p>
        </w:tc>
        <w:tc>
          <w:tcPr>
            <w:tcW w:w="3596" w:type="dxa"/>
            <w:tcBorders>
              <w:top w:val="single" w:sz="4" w:space="0" w:color="auto"/>
              <w:bottom w:val="single" w:sz="4" w:space="0" w:color="auto"/>
            </w:tcBorders>
            <w:shd w:val="clear" w:color="auto" w:fill="auto"/>
          </w:tcPr>
          <w:p w14:paraId="45FFEC41" w14:textId="39F1D9D2" w:rsidR="00D6447F" w:rsidRPr="000A6A49" w:rsidDel="00D6447F" w:rsidRDefault="00D6447F" w:rsidP="00F81DDF">
            <w:pPr>
              <w:ind w:right="-560"/>
            </w:pPr>
            <w:r>
              <w:t>Anbudsgivarens</w:t>
            </w:r>
            <w:r w:rsidRPr="000A6A49">
              <w:t xml:space="preserve"> kapacitet </w:t>
            </w:r>
            <w:r>
              <w:br/>
              <w:t>och kompetens</w:t>
            </w:r>
          </w:p>
        </w:tc>
        <w:tc>
          <w:tcPr>
            <w:tcW w:w="1115" w:type="dxa"/>
            <w:tcBorders>
              <w:top w:val="single" w:sz="4" w:space="0" w:color="auto"/>
              <w:bottom w:val="single" w:sz="4" w:space="0" w:color="auto"/>
            </w:tcBorders>
            <w:shd w:val="clear" w:color="auto" w:fill="auto"/>
          </w:tcPr>
          <w:p w14:paraId="0617552E" w14:textId="093FE43A" w:rsidR="00D6447F" w:rsidRPr="000A6A49" w:rsidDel="00D6447F" w:rsidRDefault="00F81DDF" w:rsidP="00D6447F">
            <w:pPr>
              <w:ind w:right="-560"/>
            </w:pPr>
            <w:r w:rsidRPr="0072345D">
              <w:rPr>
                <w:highlight w:val="lightGray"/>
              </w:rPr>
              <w:t>20</w:t>
            </w:r>
            <w:r w:rsidR="00D6447F">
              <w:t xml:space="preserve"> %</w:t>
            </w:r>
          </w:p>
        </w:tc>
        <w:tc>
          <w:tcPr>
            <w:tcW w:w="2126" w:type="dxa"/>
            <w:tcBorders>
              <w:top w:val="single" w:sz="4" w:space="0" w:color="auto"/>
              <w:bottom w:val="single" w:sz="4" w:space="0" w:color="auto"/>
            </w:tcBorders>
            <w:shd w:val="clear" w:color="auto" w:fill="auto"/>
          </w:tcPr>
          <w:p w14:paraId="482B77D6" w14:textId="5A0041E5" w:rsidR="00D6447F" w:rsidRPr="000A6A49" w:rsidRDefault="00D6447F" w:rsidP="00737C1C">
            <w:pPr>
              <w:ind w:right="-560"/>
              <w:jc w:val="center"/>
            </w:pPr>
            <w:r>
              <w:t>3</w:t>
            </w:r>
          </w:p>
        </w:tc>
        <w:tc>
          <w:tcPr>
            <w:tcW w:w="1316" w:type="dxa"/>
            <w:tcBorders>
              <w:top w:val="single" w:sz="4" w:space="0" w:color="auto"/>
              <w:bottom w:val="single" w:sz="4" w:space="0" w:color="auto"/>
            </w:tcBorders>
            <w:shd w:val="clear" w:color="auto" w:fill="auto"/>
          </w:tcPr>
          <w:p w14:paraId="46A13A70" w14:textId="051CE980" w:rsidR="00D6447F" w:rsidRPr="000A6A49" w:rsidRDefault="000C6B71" w:rsidP="00737C1C">
            <w:pPr>
              <w:ind w:right="-560"/>
            </w:pPr>
            <w:r>
              <w:t>60</w:t>
            </w:r>
          </w:p>
        </w:tc>
      </w:tr>
      <w:tr w:rsidR="00A56063" w:rsidRPr="00F14EDE" w14:paraId="44744CAD" w14:textId="77777777" w:rsidTr="00721F9C">
        <w:trPr>
          <w:trHeight w:val="691"/>
        </w:trPr>
        <w:tc>
          <w:tcPr>
            <w:tcW w:w="968" w:type="dxa"/>
            <w:tcBorders>
              <w:top w:val="single" w:sz="4" w:space="0" w:color="auto"/>
            </w:tcBorders>
            <w:shd w:val="clear" w:color="auto" w:fill="auto"/>
          </w:tcPr>
          <w:p w14:paraId="0F4266A6" w14:textId="77777777" w:rsidR="00A56063" w:rsidRPr="000A6A49" w:rsidRDefault="00A56063" w:rsidP="00737C1C">
            <w:pPr>
              <w:ind w:right="-560"/>
            </w:pPr>
          </w:p>
        </w:tc>
        <w:tc>
          <w:tcPr>
            <w:tcW w:w="3596" w:type="dxa"/>
            <w:tcBorders>
              <w:top w:val="single" w:sz="4" w:space="0" w:color="auto"/>
            </w:tcBorders>
            <w:shd w:val="clear" w:color="auto" w:fill="auto"/>
          </w:tcPr>
          <w:p w14:paraId="0168B052" w14:textId="77777777" w:rsidR="00A56063" w:rsidRPr="000A6A49" w:rsidRDefault="00A56063" w:rsidP="00737C1C">
            <w:pPr>
              <w:ind w:right="-560"/>
            </w:pPr>
            <w:r>
              <w:t>Totalsumma</w:t>
            </w:r>
          </w:p>
        </w:tc>
        <w:tc>
          <w:tcPr>
            <w:tcW w:w="1115" w:type="dxa"/>
            <w:tcBorders>
              <w:top w:val="single" w:sz="4" w:space="0" w:color="auto"/>
            </w:tcBorders>
            <w:shd w:val="clear" w:color="auto" w:fill="auto"/>
          </w:tcPr>
          <w:p w14:paraId="2840EE3E" w14:textId="77777777" w:rsidR="00A56063" w:rsidRPr="000A6A49" w:rsidRDefault="00A56063" w:rsidP="00737C1C">
            <w:pPr>
              <w:ind w:right="-560"/>
            </w:pPr>
            <w:r>
              <w:t>100 %</w:t>
            </w:r>
          </w:p>
        </w:tc>
        <w:tc>
          <w:tcPr>
            <w:tcW w:w="2126" w:type="dxa"/>
            <w:tcBorders>
              <w:top w:val="single" w:sz="4" w:space="0" w:color="auto"/>
            </w:tcBorders>
            <w:shd w:val="clear" w:color="auto" w:fill="auto"/>
          </w:tcPr>
          <w:p w14:paraId="5E0079B2" w14:textId="77777777" w:rsidR="00A56063" w:rsidRPr="000A6A49" w:rsidRDefault="00A56063" w:rsidP="00737C1C">
            <w:pPr>
              <w:ind w:right="-560"/>
              <w:jc w:val="center"/>
            </w:pPr>
          </w:p>
        </w:tc>
        <w:tc>
          <w:tcPr>
            <w:tcW w:w="1316" w:type="dxa"/>
            <w:tcBorders>
              <w:top w:val="single" w:sz="4" w:space="0" w:color="auto"/>
            </w:tcBorders>
            <w:shd w:val="clear" w:color="auto" w:fill="auto"/>
          </w:tcPr>
          <w:p w14:paraId="53497758" w14:textId="7477FF8F" w:rsidR="00A56063" w:rsidRPr="000A6A49" w:rsidRDefault="000C6B71" w:rsidP="00721F9C">
            <w:pPr>
              <w:ind w:right="-560"/>
            </w:pPr>
            <w:r>
              <w:t>300</w:t>
            </w:r>
            <w:r w:rsidR="00A56063">
              <w:br/>
            </w:r>
          </w:p>
        </w:tc>
      </w:tr>
    </w:tbl>
    <w:p w14:paraId="3CAE5D4B" w14:textId="3980CD93" w:rsidR="00CC60DB" w:rsidRDefault="00CC60DB" w:rsidP="00CC60DB">
      <w:pPr>
        <w:pStyle w:val="Liststycke"/>
        <w:ind w:left="0"/>
        <w:rPr>
          <w:i/>
        </w:rPr>
      </w:pPr>
      <w:r w:rsidRPr="000A6A49">
        <w:rPr>
          <w:i/>
        </w:rPr>
        <w:lastRenderedPageBreak/>
        <w:t xml:space="preserve">Viktningen av de olika kriterierna ska göras så att summan blir 100 %. De angivna viktningarna är exempel på hur det kan se ut. </w:t>
      </w:r>
      <w:r w:rsidR="000C6B71">
        <w:rPr>
          <w:i/>
        </w:rPr>
        <w:t xml:space="preserve">Du får </w:t>
      </w:r>
      <w:r w:rsidRPr="000A6A49">
        <w:rPr>
          <w:i/>
        </w:rPr>
        <w:t xml:space="preserve">ändra </w:t>
      </w:r>
      <w:r w:rsidR="00721F9C">
        <w:rPr>
          <w:i/>
        </w:rPr>
        <w:t xml:space="preserve">både på </w:t>
      </w:r>
      <w:r>
        <w:rPr>
          <w:i/>
        </w:rPr>
        <w:t xml:space="preserve">antalet </w:t>
      </w:r>
      <w:r w:rsidR="000C6B71">
        <w:rPr>
          <w:i/>
        </w:rPr>
        <w:t>kriterier</w:t>
      </w:r>
      <w:r>
        <w:rPr>
          <w:i/>
        </w:rPr>
        <w:t xml:space="preserve"> och </w:t>
      </w:r>
      <w:r w:rsidR="00117EAE">
        <w:rPr>
          <w:i/>
        </w:rPr>
        <w:t xml:space="preserve">på </w:t>
      </w:r>
      <w:r w:rsidRPr="000A6A49">
        <w:rPr>
          <w:i/>
        </w:rPr>
        <w:t>viktningen</w:t>
      </w:r>
      <w:r w:rsidR="00117EAE">
        <w:rPr>
          <w:i/>
        </w:rPr>
        <w:t>,</w:t>
      </w:r>
      <w:r w:rsidR="00E869E2">
        <w:rPr>
          <w:i/>
        </w:rPr>
        <w:t xml:space="preserve"> men tänk på att</w:t>
      </w:r>
      <w:r w:rsidR="00C04783">
        <w:rPr>
          <w:i/>
        </w:rPr>
        <w:t xml:space="preserve"> p</w:t>
      </w:r>
      <w:r>
        <w:rPr>
          <w:i/>
        </w:rPr>
        <w:t>ris</w:t>
      </w:r>
      <w:r w:rsidR="00C04783">
        <w:rPr>
          <w:i/>
        </w:rPr>
        <w:t>et</w:t>
      </w:r>
      <w:r w:rsidRPr="000A6A49">
        <w:rPr>
          <w:i/>
        </w:rPr>
        <w:t xml:space="preserve"> </w:t>
      </w:r>
      <w:r>
        <w:rPr>
          <w:i/>
        </w:rPr>
        <w:t xml:space="preserve">alltid </w:t>
      </w:r>
      <w:r w:rsidR="00C04783">
        <w:rPr>
          <w:i/>
        </w:rPr>
        <w:t xml:space="preserve">måste </w:t>
      </w:r>
      <w:r w:rsidRPr="000A6A49">
        <w:rPr>
          <w:i/>
        </w:rPr>
        <w:t>finnas med i utvärderingen</w:t>
      </w:r>
      <w:r w:rsidR="00721F9C">
        <w:rPr>
          <w:i/>
        </w:rPr>
        <w:t xml:space="preserve">. Priset </w:t>
      </w:r>
      <w:r w:rsidR="00C04783">
        <w:rPr>
          <w:i/>
        </w:rPr>
        <w:t>får</w:t>
      </w:r>
      <w:r w:rsidR="00721F9C">
        <w:rPr>
          <w:i/>
        </w:rPr>
        <w:t xml:space="preserve"> inte</w:t>
      </w:r>
      <w:r w:rsidR="00C04783">
        <w:rPr>
          <w:i/>
        </w:rPr>
        <w:t xml:space="preserve"> ha viktningen noll procent.</w:t>
      </w:r>
    </w:p>
    <w:p w14:paraId="0151325A" w14:textId="35694FFF" w:rsidR="00E869E2" w:rsidRDefault="00C04783" w:rsidP="00C04783">
      <w:pPr>
        <w:pStyle w:val="Rubrik3"/>
      </w:pPr>
      <w:r>
        <w:t>Kriteriet lägsta pris för genomförande</w:t>
      </w:r>
    </w:p>
    <w:p w14:paraId="794E8F0D" w14:textId="0D3AC865" w:rsidR="000C6B71" w:rsidRPr="00386186" w:rsidRDefault="000C6B71" w:rsidP="000C6B71">
      <w:r>
        <w:t>För k</w:t>
      </w:r>
      <w:r w:rsidRPr="00386186">
        <w:t xml:space="preserve">riterium nr 1 </w:t>
      </w:r>
      <w:r w:rsidRPr="00543DE9">
        <w:t>”Lägsta pris för genomförande”</w:t>
      </w:r>
      <w:r w:rsidRPr="00386186">
        <w:t xml:space="preserve"> gäller följande. Det anbud som anger det lägsta priset för genomförande kommer att </w:t>
      </w:r>
      <w:r w:rsidR="005D105E">
        <w:t xml:space="preserve">få </w:t>
      </w:r>
      <w:r w:rsidRPr="00386186">
        <w:t xml:space="preserve">5 poäng. Anbud med högre pris </w:t>
      </w:r>
      <w:r w:rsidR="005D105E">
        <w:t>får en</w:t>
      </w:r>
      <w:r w:rsidRPr="00386186">
        <w:t xml:space="preserve"> poäng i direkt proportion till det lägsta priset enligt följande formel: lägst pris/högre pris x 5 poäng. Poängsumman viktas </w:t>
      </w:r>
      <w:r w:rsidR="005D105E">
        <w:t xml:space="preserve">sedan </w:t>
      </w:r>
      <w:r w:rsidR="00291E88">
        <w:t>för att få en total poäng på kriteriet</w:t>
      </w:r>
      <w:r w:rsidRPr="00386186">
        <w:t xml:space="preserve">. </w:t>
      </w:r>
    </w:p>
    <w:p w14:paraId="55D2CC39" w14:textId="321EE508" w:rsidR="000C6B71" w:rsidRPr="00386186" w:rsidRDefault="000C6B71" w:rsidP="000C6B71">
      <w:r w:rsidRPr="00386186">
        <w:rPr>
          <w:u w:val="single"/>
        </w:rPr>
        <w:t>Exempel</w:t>
      </w:r>
      <w:r w:rsidRPr="00386186">
        <w:t>: En anbudsgivare lämnar ett pris om 1000 kr, vilket är det lägsta av de lämnade anbuden. Detta anbud åsätts 5 poäng (före viktning). Den anbudsgivare so</w:t>
      </w:r>
      <w:r w:rsidR="00EA5A08">
        <w:t>m lämnar ett anbud med priset 1</w:t>
      </w:r>
      <w:r w:rsidRPr="00386186">
        <w:t>250 kr</w:t>
      </w:r>
      <w:r w:rsidR="00EA5A08">
        <w:t>onor</w:t>
      </w:r>
      <w:r w:rsidRPr="00386186">
        <w:t xml:space="preserve"> tilldelas 4 poäng (1000/1250 x 5). Efter viktning av poängen </w:t>
      </w:r>
      <w:r w:rsidR="00291E88">
        <w:t xml:space="preserve">får den </w:t>
      </w:r>
      <w:r w:rsidRPr="00386186">
        <w:t xml:space="preserve">sistnämnde anbudsgivare </w:t>
      </w:r>
      <w:r w:rsidR="00EA5A08">
        <w:t>00</w:t>
      </w:r>
      <w:r w:rsidRPr="00386186">
        <w:t xml:space="preserve"> poäng för kriteriet</w:t>
      </w:r>
      <w:r w:rsidR="00291E88">
        <w:t xml:space="preserve"> enligt exemplet (</w:t>
      </w:r>
      <w:r w:rsidR="008F0BDB">
        <w:t>2</w:t>
      </w:r>
      <w:r w:rsidR="00291E88">
        <w:t xml:space="preserve"> x 50)</w:t>
      </w:r>
      <w:r w:rsidRPr="00386186">
        <w:t>.</w:t>
      </w:r>
      <w:r w:rsidR="00EA5A08">
        <w:t xml:space="preserve"> Den som lämnade det </w:t>
      </w:r>
      <w:r w:rsidR="00291E88">
        <w:t xml:space="preserve">allra </w:t>
      </w:r>
      <w:r w:rsidR="00EA5A08">
        <w:t xml:space="preserve">lägsta anbudet får </w:t>
      </w:r>
      <w:r w:rsidR="008F0BDB">
        <w:t>2</w:t>
      </w:r>
      <w:r w:rsidR="00EA5A08">
        <w:t>50 poäng (</w:t>
      </w:r>
      <w:r w:rsidR="008F0BDB">
        <w:t>5</w:t>
      </w:r>
      <w:r w:rsidR="00EA5A08">
        <w:t xml:space="preserve"> x 50). </w:t>
      </w:r>
    </w:p>
    <w:p w14:paraId="107F11B7" w14:textId="4082671C" w:rsidR="00C04783" w:rsidRDefault="00C04783" w:rsidP="00C04783">
      <w:pPr>
        <w:pStyle w:val="Rubrik3"/>
      </w:pPr>
      <w:r>
        <w:t>Övriga kriterier</w:t>
      </w:r>
    </w:p>
    <w:p w14:paraId="083DD4ED" w14:textId="6645338E" w:rsidR="00545D39" w:rsidRDefault="00545D39" w:rsidP="00545D39">
      <w:r w:rsidRPr="00386186">
        <w:t>Kriterierna nr 2-</w:t>
      </w:r>
      <w:r w:rsidR="000C6B71">
        <w:t>3</w:t>
      </w:r>
      <w:r w:rsidRPr="00386186">
        <w:t xml:space="preserve"> </w:t>
      </w:r>
      <w:proofErr w:type="gramStart"/>
      <w:r w:rsidR="000C6B71">
        <w:t>får</w:t>
      </w:r>
      <w:r w:rsidRPr="00386186">
        <w:t xml:space="preserve">  poäng</w:t>
      </w:r>
      <w:proofErr w:type="gramEnd"/>
      <w:r w:rsidRPr="00386186">
        <w:t xml:space="preserve"> från 1-5 där 5 poäng bäst uppfyller krav</w:t>
      </w:r>
      <w:r w:rsidR="000C6B71">
        <w:t>en</w:t>
      </w:r>
      <w:r w:rsidRPr="00386186">
        <w:t>. Erhållen poäng för kriterierna nr 2-</w:t>
      </w:r>
      <w:r w:rsidR="000C6B71">
        <w:t>3</w:t>
      </w:r>
      <w:r w:rsidRPr="00386186">
        <w:t xml:space="preserve"> multipliceras med viktningen för varje kriterium och ger en viktad poäng. </w:t>
      </w:r>
    </w:p>
    <w:p w14:paraId="273DFE63" w14:textId="6315CB99" w:rsidR="00BB5492" w:rsidRPr="00386186" w:rsidRDefault="00BB5492" w:rsidP="00BB5492">
      <w:pPr>
        <w:pStyle w:val="Rubrik1"/>
      </w:pPr>
      <w:r>
        <w:t>Övrigt</w:t>
      </w:r>
    </w:p>
    <w:p w14:paraId="1E1B0DF9" w14:textId="77777777" w:rsidR="00C93D56" w:rsidRDefault="00C93D56" w:rsidP="00C93D56">
      <w:pPr>
        <w:pStyle w:val="Rubrik2"/>
      </w:pPr>
      <w:r>
        <w:t xml:space="preserve">Uteslutningsgrunder </w:t>
      </w:r>
    </w:p>
    <w:p w14:paraId="0EF3C3AE" w14:textId="443B68FF" w:rsidR="00C93D56" w:rsidRDefault="00C93D56" w:rsidP="00C93D56">
      <w:r>
        <w:t xml:space="preserve">En anbudsgivare kan uteslutas från </w:t>
      </w:r>
      <w:r w:rsidR="00CE5F29">
        <w:t>utvärderingen</w:t>
      </w:r>
      <w:r>
        <w:t xml:space="preserve"> om denne:</w:t>
      </w:r>
    </w:p>
    <w:p w14:paraId="38A6A2DC" w14:textId="77777777" w:rsidR="00C93D56" w:rsidRDefault="00C93D56" w:rsidP="00CE5F29">
      <w:pPr>
        <w:pStyle w:val="Liststycke"/>
        <w:numPr>
          <w:ilvl w:val="0"/>
          <w:numId w:val="32"/>
        </w:numPr>
      </w:pPr>
      <w:r>
        <w:t>Är försatt i konkurs eller likvidation, är under tvångsförvaltning eller föremål för ackord eller tillsvidare har inställt sina betalningar eller är underkastad näringsförbud.</w:t>
      </w:r>
    </w:p>
    <w:p w14:paraId="6BC291AF" w14:textId="77777777" w:rsidR="00C93D56" w:rsidRDefault="00C93D56" w:rsidP="00CE5F29">
      <w:pPr>
        <w:pStyle w:val="Liststycke"/>
        <w:numPr>
          <w:ilvl w:val="0"/>
          <w:numId w:val="32"/>
        </w:numPr>
      </w:pPr>
      <w:r>
        <w:t>Är föremål för ansökan om konkurs, tvångslikvidation, tvångsförvaltning, ackord eller annat liknande förfarande.</w:t>
      </w:r>
    </w:p>
    <w:p w14:paraId="225BD685" w14:textId="77777777" w:rsidR="00C93D56" w:rsidRDefault="00C93D56" w:rsidP="00CE5F29">
      <w:pPr>
        <w:pStyle w:val="Liststycke"/>
        <w:numPr>
          <w:ilvl w:val="0"/>
          <w:numId w:val="32"/>
        </w:numPr>
      </w:pPr>
      <w:r>
        <w:t>Är dömd för brott avseende yrkesutövningen enligt laga kraftvunnen dom.</w:t>
      </w:r>
    </w:p>
    <w:p w14:paraId="38416E2E" w14:textId="77777777" w:rsidR="00C93D56" w:rsidRDefault="00C93D56" w:rsidP="00CE5F29">
      <w:pPr>
        <w:pStyle w:val="Liststycke"/>
        <w:numPr>
          <w:ilvl w:val="0"/>
          <w:numId w:val="32"/>
        </w:numPr>
      </w:pPr>
      <w:r>
        <w:t>Har gjort sig skyldig till allvarligt fel i yrkesutövningen.</w:t>
      </w:r>
    </w:p>
    <w:p w14:paraId="412CA796" w14:textId="77777777" w:rsidR="00C93D56" w:rsidRDefault="00C93D56" w:rsidP="00CE5F29">
      <w:pPr>
        <w:pStyle w:val="Liststycke"/>
        <w:numPr>
          <w:ilvl w:val="0"/>
          <w:numId w:val="32"/>
        </w:numPr>
      </w:pPr>
      <w:r>
        <w:t xml:space="preserve">Har underlåtit att fullgöra sina åligganden avseende skatter eller sociala avgifter. </w:t>
      </w:r>
    </w:p>
    <w:p w14:paraId="69260D44" w14:textId="77777777" w:rsidR="00C93D56" w:rsidRDefault="00C93D56" w:rsidP="00CE5F29">
      <w:pPr>
        <w:pStyle w:val="Liststycke"/>
        <w:numPr>
          <w:ilvl w:val="0"/>
          <w:numId w:val="32"/>
        </w:numPr>
      </w:pPr>
      <w:r>
        <w:t>I något väsentligt hänseende har låtit bli att lämna begärda upplysningar eller lämnat felaktiga upplysningar.</w:t>
      </w:r>
    </w:p>
    <w:p w14:paraId="7E905D45" w14:textId="77777777" w:rsidR="004C79BD" w:rsidRDefault="00AC1DD0" w:rsidP="00712B93">
      <w:pPr>
        <w:pStyle w:val="Rubrik2"/>
      </w:pPr>
      <w:r>
        <w:t>Kontraktstilldelning</w:t>
      </w:r>
    </w:p>
    <w:p w14:paraId="03571AE1" w14:textId="33E0E276" w:rsidR="00E13DF0" w:rsidRPr="00E13DF0" w:rsidRDefault="00EA5A08" w:rsidP="00545D39">
      <w:r>
        <w:t>Beslut om vilken anbudsgivare som kommer att få teckna avtal</w:t>
      </w:r>
      <w:r w:rsidR="00386186" w:rsidRPr="00EA5A08">
        <w:rPr>
          <w:color w:val="FF0000"/>
        </w:rPr>
        <w:t xml:space="preserve"> </w:t>
      </w:r>
      <w:r w:rsidR="000A6A49" w:rsidRPr="00EA5A08">
        <w:t>tas vid ett protokollfört styrelsemöte eller vid ett extra</w:t>
      </w:r>
      <w:r w:rsidR="000A6A49" w:rsidRPr="000A6A49">
        <w:t xml:space="preserve"> insatt protokollfört föreningsmöte. </w:t>
      </w:r>
      <w:r>
        <w:t xml:space="preserve">Därefter kommer en underrättelse om beslut att </w:t>
      </w:r>
      <w:r w:rsidR="000A6A49" w:rsidRPr="000A6A49">
        <w:t>skickas till samtliga leverantörer som lämnat anbud. Kontrakt tecknas sedan med vald leverantör efter 10 dagar. Någon överprövningsrätt för leverantör finns</w:t>
      </w:r>
      <w:r w:rsidR="000A6A49">
        <w:t xml:space="preserve"> inte</w:t>
      </w:r>
      <w:r w:rsidR="001E5E32">
        <w:t>.</w:t>
      </w:r>
    </w:p>
    <w:p w14:paraId="3FAED220" w14:textId="1C1923F9" w:rsidR="006C202C" w:rsidRDefault="00BB5492" w:rsidP="00BB5492">
      <w:pPr>
        <w:pStyle w:val="Rubrik2"/>
      </w:pPr>
      <w:r>
        <w:t>Bilagor</w:t>
      </w:r>
    </w:p>
    <w:p w14:paraId="30BFEBCB" w14:textId="09DA0250" w:rsidR="000D2DF8" w:rsidRDefault="00A674AD" w:rsidP="000D2DF8">
      <w:pPr>
        <w:pStyle w:val="Liststycke"/>
        <w:numPr>
          <w:ilvl w:val="0"/>
          <w:numId w:val="6"/>
        </w:numPr>
        <w:ind w:left="851"/>
      </w:pPr>
      <w:r>
        <w:t>Förprojektering inkl</w:t>
      </w:r>
      <w:r w:rsidR="002B48A5">
        <w:t>usive</w:t>
      </w:r>
      <w:r>
        <w:t xml:space="preserve"> k</w:t>
      </w:r>
      <w:r w:rsidR="0084127D" w:rsidRPr="0084127D">
        <w:t xml:space="preserve">arta över området, med </w:t>
      </w:r>
      <w:r w:rsidR="000A6A49">
        <w:t xml:space="preserve">de </w:t>
      </w:r>
      <w:r w:rsidR="0084127D" w:rsidRPr="0084127D">
        <w:t xml:space="preserve">fastigheter </w:t>
      </w:r>
      <w:r w:rsidR="000A6A49">
        <w:t xml:space="preserve">som ska anslutas </w:t>
      </w:r>
      <w:r w:rsidR="0084127D" w:rsidRPr="0084127D">
        <w:t>utmärkta</w:t>
      </w:r>
      <w:r w:rsidR="000A6A49">
        <w:t xml:space="preserve"> samt uppskattat anta</w:t>
      </w:r>
      <w:r>
        <w:t>l kilometer.</w:t>
      </w:r>
      <w:r w:rsidR="001C57EF">
        <w:t xml:space="preserve"> </w:t>
      </w:r>
    </w:p>
    <w:p w14:paraId="44859BEC" w14:textId="5B97D071" w:rsidR="00211E27" w:rsidRPr="00BF1752" w:rsidRDefault="00211E27" w:rsidP="000D2DF8">
      <w:pPr>
        <w:pStyle w:val="Liststycke"/>
        <w:numPr>
          <w:ilvl w:val="0"/>
          <w:numId w:val="6"/>
        </w:numPr>
        <w:ind w:left="851"/>
      </w:pPr>
      <w:r w:rsidRPr="00BF1752">
        <w:t xml:space="preserve">Markägarförteckning </w:t>
      </w:r>
      <w:r w:rsidR="004A24FF" w:rsidRPr="00BF1752">
        <w:t xml:space="preserve">– fastighetsbeteckning, namn och adress </w:t>
      </w:r>
    </w:p>
    <w:p w14:paraId="381B331A" w14:textId="1D18DF45" w:rsidR="00211E27" w:rsidRPr="00BF1752" w:rsidRDefault="00211E27" w:rsidP="000D2DF8">
      <w:pPr>
        <w:pStyle w:val="Liststycke"/>
        <w:numPr>
          <w:ilvl w:val="0"/>
          <w:numId w:val="6"/>
        </w:numPr>
        <w:ind w:left="851"/>
      </w:pPr>
      <w:r w:rsidRPr="00BF1752">
        <w:t>Förteckning över samtliga byggnader/användarnoder som ska kopplas in på nätet</w:t>
      </w:r>
      <w:r w:rsidR="00BF1752" w:rsidRPr="00BF1752">
        <w:t>.</w:t>
      </w:r>
      <w:r w:rsidRPr="00BF1752">
        <w:t xml:space="preserve"> </w:t>
      </w:r>
    </w:p>
    <w:p w14:paraId="038F30CD" w14:textId="65B3547D" w:rsidR="00211E27" w:rsidRPr="00BF1752" w:rsidRDefault="00211E27" w:rsidP="000D2DF8">
      <w:pPr>
        <w:pStyle w:val="Liststycke"/>
        <w:numPr>
          <w:ilvl w:val="0"/>
          <w:numId w:val="6"/>
        </w:numPr>
        <w:ind w:left="851"/>
      </w:pPr>
      <w:r w:rsidRPr="00BF1752">
        <w:t>Förteckning över samtliga fastigheter som ska förberedas för inkoppling vid senare tillfälle</w:t>
      </w:r>
      <w:r w:rsidR="00BF1752" w:rsidRPr="00BF1752">
        <w:t>.</w:t>
      </w:r>
      <w:r w:rsidRPr="00BF1752">
        <w:t xml:space="preserve"> </w:t>
      </w:r>
    </w:p>
    <w:p w14:paraId="31A127AB" w14:textId="77777777" w:rsidR="0084127D" w:rsidRPr="00BF1752" w:rsidRDefault="0084127D" w:rsidP="000D2DF8">
      <w:pPr>
        <w:pStyle w:val="Liststycke"/>
        <w:numPr>
          <w:ilvl w:val="0"/>
          <w:numId w:val="6"/>
        </w:numPr>
        <w:ind w:left="851"/>
      </w:pPr>
      <w:proofErr w:type="spellStart"/>
      <w:r w:rsidRPr="00BF1752">
        <w:lastRenderedPageBreak/>
        <w:t>SSNf:s</w:t>
      </w:r>
      <w:proofErr w:type="spellEnd"/>
      <w:r w:rsidRPr="00BF1752">
        <w:t xml:space="preserve"> rekommendationer Robusta nät</w:t>
      </w:r>
    </w:p>
    <w:p w14:paraId="0E7B86FE" w14:textId="77777777" w:rsidR="0084127D" w:rsidRDefault="0084127D" w:rsidP="000D2DF8">
      <w:pPr>
        <w:pStyle w:val="Liststycke"/>
        <w:numPr>
          <w:ilvl w:val="0"/>
          <w:numId w:val="6"/>
        </w:numPr>
        <w:ind w:left="851"/>
      </w:pPr>
      <w:proofErr w:type="spellStart"/>
      <w:r w:rsidRPr="00BF1752">
        <w:t>SSNf</w:t>
      </w:r>
      <w:r w:rsidRPr="0084127D">
        <w:t>:s</w:t>
      </w:r>
      <w:proofErr w:type="spellEnd"/>
      <w:r w:rsidRPr="0084127D">
        <w:t xml:space="preserve"> rekommendationer Robusta noder</w:t>
      </w:r>
    </w:p>
    <w:p w14:paraId="33F676C5" w14:textId="77777777" w:rsidR="000A6A49" w:rsidRDefault="000A6A49" w:rsidP="000D2DF8">
      <w:pPr>
        <w:pStyle w:val="Liststycke"/>
        <w:numPr>
          <w:ilvl w:val="0"/>
          <w:numId w:val="6"/>
        </w:numPr>
        <w:ind w:left="851"/>
      </w:pPr>
      <w:r>
        <w:t>AMA föreskrifter AB04</w:t>
      </w:r>
    </w:p>
    <w:p w14:paraId="2DA9A079" w14:textId="7E7FABF6" w:rsidR="001A3812" w:rsidRDefault="001A3812" w:rsidP="00F3620E"/>
    <w:p w14:paraId="59B6FCF9" w14:textId="77777777" w:rsidR="004B604E" w:rsidRDefault="004B604E" w:rsidP="00F3620E"/>
    <w:p w14:paraId="5C13C295" w14:textId="77508600" w:rsidR="00AE14CD" w:rsidRDefault="00AE14CD" w:rsidP="00F3620E"/>
    <w:p w14:paraId="7C9D2646" w14:textId="77777777" w:rsidR="00AE14CD" w:rsidRPr="00AE14CD" w:rsidRDefault="00AE14CD" w:rsidP="00AE14CD"/>
    <w:p w14:paraId="233F7389" w14:textId="77777777" w:rsidR="00AE14CD" w:rsidRPr="00C36666" w:rsidRDefault="00AE14CD" w:rsidP="00C36666"/>
    <w:p w14:paraId="38C803DC" w14:textId="77777777" w:rsidR="00AE14CD" w:rsidRPr="00C36666" w:rsidRDefault="00AE14CD" w:rsidP="00C36666"/>
    <w:p w14:paraId="410B558F" w14:textId="77777777" w:rsidR="00AE14CD" w:rsidRPr="00C36666" w:rsidRDefault="00AE14CD" w:rsidP="00C36666"/>
    <w:p w14:paraId="68651854" w14:textId="77777777" w:rsidR="00AE14CD" w:rsidRPr="00C36666" w:rsidRDefault="00AE14CD" w:rsidP="00C36666"/>
    <w:p w14:paraId="3E65E1D5" w14:textId="77777777" w:rsidR="00AE14CD" w:rsidRPr="00C36666" w:rsidRDefault="00AE14CD" w:rsidP="00C36666"/>
    <w:p w14:paraId="31A6478E" w14:textId="77777777" w:rsidR="00AE14CD" w:rsidRPr="00C36666" w:rsidRDefault="00AE14CD" w:rsidP="00C36666"/>
    <w:p w14:paraId="6731A595" w14:textId="5313DABE" w:rsidR="00AE14CD" w:rsidRDefault="00AE14CD" w:rsidP="00AE14CD"/>
    <w:p w14:paraId="3BBB81CA" w14:textId="77777777" w:rsidR="004B604E" w:rsidRPr="00AE14CD" w:rsidRDefault="004B604E" w:rsidP="00C36666">
      <w:pPr>
        <w:jc w:val="center"/>
      </w:pPr>
      <w:bookmarkStart w:id="0" w:name="_GoBack"/>
      <w:bookmarkEnd w:id="0"/>
    </w:p>
    <w:sectPr w:rsidR="004B604E" w:rsidRPr="00AE14C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5A4E" w14:textId="77777777" w:rsidR="009643C0" w:rsidRDefault="009643C0" w:rsidP="00CA6EF7">
      <w:pPr>
        <w:spacing w:after="0" w:line="240" w:lineRule="auto"/>
      </w:pPr>
      <w:r>
        <w:separator/>
      </w:r>
    </w:p>
  </w:endnote>
  <w:endnote w:type="continuationSeparator" w:id="0">
    <w:p w14:paraId="049B623B" w14:textId="77777777" w:rsidR="009643C0" w:rsidRDefault="009643C0" w:rsidP="00CA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E0DA" w14:textId="77777777" w:rsidR="00FA4779" w:rsidRDefault="00FA47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E3CCB" w14:textId="77777777" w:rsidR="00FA4779" w:rsidRDefault="00FA477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381A" w14:textId="77777777" w:rsidR="00FA4779" w:rsidRDefault="00FA477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AA393" w14:textId="77777777" w:rsidR="009643C0" w:rsidRDefault="009643C0" w:rsidP="00CA6EF7">
      <w:pPr>
        <w:spacing w:after="0" w:line="240" w:lineRule="auto"/>
      </w:pPr>
      <w:r>
        <w:separator/>
      </w:r>
    </w:p>
  </w:footnote>
  <w:footnote w:type="continuationSeparator" w:id="0">
    <w:p w14:paraId="0599867E" w14:textId="77777777" w:rsidR="009643C0" w:rsidRDefault="009643C0" w:rsidP="00CA6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DC5D" w14:textId="77777777" w:rsidR="00FA4779" w:rsidRDefault="00FA477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1E6FB" w14:textId="14DAEEB5" w:rsidR="00FA4779" w:rsidRDefault="00FA477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52947" w14:textId="77777777" w:rsidR="00FA4779" w:rsidRDefault="00FA477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09"/>
    <w:multiLevelType w:val="hybridMultilevel"/>
    <w:tmpl w:val="8A02082E"/>
    <w:lvl w:ilvl="0" w:tplc="077C5EFC">
      <w:start w:val="1"/>
      <w:numFmt w:val="bullet"/>
      <w:pStyle w:val="Nypunktlista"/>
      <w:lvlText w:val=""/>
      <w:lvlJc w:val="left"/>
      <w:pPr>
        <w:ind w:left="1944" w:hanging="360"/>
      </w:pPr>
      <w:rPr>
        <w:rFonts w:ascii="Symbol" w:hAnsi="Symbol" w:hint="default"/>
      </w:rPr>
    </w:lvl>
    <w:lvl w:ilvl="1" w:tplc="041D0003">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 w15:restartNumberingAfterBreak="0">
    <w:nsid w:val="17444AE1"/>
    <w:multiLevelType w:val="multilevel"/>
    <w:tmpl w:val="818AF6D8"/>
    <w:lvl w:ilvl="0">
      <w:start w:val="1"/>
      <w:numFmt w:val="decimal"/>
      <w:pStyle w:val="Rubrik1"/>
      <w:lvlText w:val="%1."/>
      <w:lvlJc w:val="left"/>
      <w:pPr>
        <w:ind w:left="360" w:hanging="360"/>
      </w:pPr>
    </w:lvl>
    <w:lvl w:ilvl="1">
      <w:start w:val="1"/>
      <w:numFmt w:val="decimal"/>
      <w:pStyle w:val="Rubrik2"/>
      <w:lvlText w:val="%1.%2."/>
      <w:lvlJc w:val="left"/>
      <w:pPr>
        <w:ind w:left="6527"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5738AC"/>
    <w:multiLevelType w:val="hybridMultilevel"/>
    <w:tmpl w:val="9DB0FB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6F5349F"/>
    <w:multiLevelType w:val="hybridMultilevel"/>
    <w:tmpl w:val="02C4842E"/>
    <w:lvl w:ilvl="0" w:tplc="D8AE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B061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725667"/>
    <w:multiLevelType w:val="hybridMultilevel"/>
    <w:tmpl w:val="F6662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CA624E"/>
    <w:multiLevelType w:val="hybridMultilevel"/>
    <w:tmpl w:val="BA96A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21F6930"/>
    <w:multiLevelType w:val="hybridMultilevel"/>
    <w:tmpl w:val="58EC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E0B3A1A"/>
    <w:multiLevelType w:val="hybridMultilevel"/>
    <w:tmpl w:val="8A58E37E"/>
    <w:lvl w:ilvl="0" w:tplc="01A69A22">
      <w:start w:val="1"/>
      <w:numFmt w:val="decimal"/>
      <w:lvlText w:val="%1."/>
      <w:lvlJc w:val="left"/>
      <w:pPr>
        <w:ind w:left="1785" w:hanging="360"/>
      </w:pPr>
      <w:rPr>
        <w:rFonts w:hint="default"/>
      </w:rPr>
    </w:lvl>
    <w:lvl w:ilvl="1" w:tplc="041D0019">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9" w15:restartNumberingAfterBreak="0">
    <w:nsid w:val="51E32C0F"/>
    <w:multiLevelType w:val="hybridMultilevel"/>
    <w:tmpl w:val="B7BC2006"/>
    <w:lvl w:ilvl="0" w:tplc="041D0001">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B44D26"/>
    <w:multiLevelType w:val="hybridMultilevel"/>
    <w:tmpl w:val="D8B06FF4"/>
    <w:lvl w:ilvl="0" w:tplc="041D0017">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D1E66A4"/>
    <w:multiLevelType w:val="hybridMultilevel"/>
    <w:tmpl w:val="D11A79C4"/>
    <w:lvl w:ilvl="0" w:tplc="DD08FA96">
      <w:start w:val="1"/>
      <w:numFmt w:val="lowerRoman"/>
      <w:lvlText w:val="(%1)"/>
      <w:lvlJc w:val="left"/>
      <w:pPr>
        <w:ind w:left="1731"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
    <w:lvlOverride w:ilvl="0">
      <w:lvl w:ilvl="0">
        <w:start w:val="1"/>
        <w:numFmt w:val="decimal"/>
        <w:pStyle w:val="Rubrik1"/>
        <w:lvlText w:val="%1."/>
        <w:lvlJc w:val="left"/>
        <w:pPr>
          <w:ind w:left="360" w:hanging="360"/>
        </w:pPr>
        <w:rPr>
          <w:rFonts w:hint="default"/>
        </w:rPr>
      </w:lvl>
    </w:lvlOverride>
    <w:lvlOverride w:ilvl="1">
      <w:lvl w:ilvl="1">
        <w:start w:val="1"/>
        <w:numFmt w:val="decimal"/>
        <w:pStyle w:val="Rubrik2"/>
        <w:lvlText w:val="%1.%2."/>
        <w:lvlJc w:val="left"/>
        <w:pPr>
          <w:ind w:left="792" w:hanging="432"/>
        </w:pPr>
        <w:rPr>
          <w:rFonts w:hint="default"/>
        </w:rPr>
      </w:lvl>
    </w:lvlOverride>
    <w:lvlOverride w:ilvl="2">
      <w:lvl w:ilvl="2">
        <w:start w:val="1"/>
        <w:numFmt w:val="decimal"/>
        <w:pStyle w:val="Rubrik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9"/>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
  </w:num>
  <w:num w:numId="28">
    <w:abstractNumId w:val="10"/>
  </w:num>
  <w:num w:numId="29">
    <w:abstractNumId w:val="1"/>
  </w:num>
  <w:num w:numId="30">
    <w:abstractNumId w:val="1"/>
  </w:num>
  <w:num w:numId="31">
    <w:abstractNumId w:val="6"/>
  </w:num>
  <w:num w:numId="32">
    <w:abstractNumId w:val="7"/>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8E"/>
    <w:rsid w:val="00006A10"/>
    <w:rsid w:val="0001102B"/>
    <w:rsid w:val="000113B1"/>
    <w:rsid w:val="00011645"/>
    <w:rsid w:val="000244C7"/>
    <w:rsid w:val="00025EE5"/>
    <w:rsid w:val="00033127"/>
    <w:rsid w:val="00043465"/>
    <w:rsid w:val="00050BE6"/>
    <w:rsid w:val="00052C09"/>
    <w:rsid w:val="00055732"/>
    <w:rsid w:val="000558EF"/>
    <w:rsid w:val="000575BE"/>
    <w:rsid w:val="00067182"/>
    <w:rsid w:val="00073725"/>
    <w:rsid w:val="000770B4"/>
    <w:rsid w:val="000775D3"/>
    <w:rsid w:val="00077E03"/>
    <w:rsid w:val="00080216"/>
    <w:rsid w:val="00082F34"/>
    <w:rsid w:val="000A1414"/>
    <w:rsid w:val="000A1E95"/>
    <w:rsid w:val="000A6A49"/>
    <w:rsid w:val="000A7FD6"/>
    <w:rsid w:val="000C0E79"/>
    <w:rsid w:val="000C187B"/>
    <w:rsid w:val="000C4ADD"/>
    <w:rsid w:val="000C67BA"/>
    <w:rsid w:val="000C6B71"/>
    <w:rsid w:val="000D0EFF"/>
    <w:rsid w:val="000D2DF8"/>
    <w:rsid w:val="000D4890"/>
    <w:rsid w:val="000D7FF6"/>
    <w:rsid w:val="000F698A"/>
    <w:rsid w:val="00107AE0"/>
    <w:rsid w:val="00113092"/>
    <w:rsid w:val="00116145"/>
    <w:rsid w:val="00117EAE"/>
    <w:rsid w:val="00153366"/>
    <w:rsid w:val="0016728E"/>
    <w:rsid w:val="00167A86"/>
    <w:rsid w:val="00167ED3"/>
    <w:rsid w:val="001910E2"/>
    <w:rsid w:val="00196826"/>
    <w:rsid w:val="001A3812"/>
    <w:rsid w:val="001B5044"/>
    <w:rsid w:val="001C1B8C"/>
    <w:rsid w:val="001C57EF"/>
    <w:rsid w:val="001D516F"/>
    <w:rsid w:val="001D6B86"/>
    <w:rsid w:val="001E5E32"/>
    <w:rsid w:val="001E75A0"/>
    <w:rsid w:val="00206B6E"/>
    <w:rsid w:val="00211D67"/>
    <w:rsid w:val="00211E27"/>
    <w:rsid w:val="00217FD6"/>
    <w:rsid w:val="002351F3"/>
    <w:rsid w:val="00237D71"/>
    <w:rsid w:val="00246686"/>
    <w:rsid w:val="002567F8"/>
    <w:rsid w:val="00256DFF"/>
    <w:rsid w:val="00257C58"/>
    <w:rsid w:val="00271AB9"/>
    <w:rsid w:val="00276737"/>
    <w:rsid w:val="0028014C"/>
    <w:rsid w:val="00291E88"/>
    <w:rsid w:val="00293607"/>
    <w:rsid w:val="0029371A"/>
    <w:rsid w:val="002B48A5"/>
    <w:rsid w:val="002B4B1F"/>
    <w:rsid w:val="002C0C4D"/>
    <w:rsid w:val="002C14BD"/>
    <w:rsid w:val="002C1A15"/>
    <w:rsid w:val="002C68BB"/>
    <w:rsid w:val="002C78A3"/>
    <w:rsid w:val="002F4897"/>
    <w:rsid w:val="0031010A"/>
    <w:rsid w:val="003105C5"/>
    <w:rsid w:val="00315877"/>
    <w:rsid w:val="00317597"/>
    <w:rsid w:val="003178EC"/>
    <w:rsid w:val="003237E0"/>
    <w:rsid w:val="00346CF6"/>
    <w:rsid w:val="00357664"/>
    <w:rsid w:val="003710C6"/>
    <w:rsid w:val="00375D38"/>
    <w:rsid w:val="003829EF"/>
    <w:rsid w:val="00384CAC"/>
    <w:rsid w:val="00386186"/>
    <w:rsid w:val="00392AB8"/>
    <w:rsid w:val="003945A9"/>
    <w:rsid w:val="003A2633"/>
    <w:rsid w:val="003C1AF3"/>
    <w:rsid w:val="003E207C"/>
    <w:rsid w:val="003E50C9"/>
    <w:rsid w:val="003F3458"/>
    <w:rsid w:val="004023A7"/>
    <w:rsid w:val="00407FD8"/>
    <w:rsid w:val="00415908"/>
    <w:rsid w:val="004443A5"/>
    <w:rsid w:val="00453962"/>
    <w:rsid w:val="0046150D"/>
    <w:rsid w:val="00475454"/>
    <w:rsid w:val="00487B9B"/>
    <w:rsid w:val="004903B1"/>
    <w:rsid w:val="0049263A"/>
    <w:rsid w:val="00492DB7"/>
    <w:rsid w:val="004970B1"/>
    <w:rsid w:val="0049781E"/>
    <w:rsid w:val="004A24FF"/>
    <w:rsid w:val="004A7D16"/>
    <w:rsid w:val="004B1C9F"/>
    <w:rsid w:val="004B604E"/>
    <w:rsid w:val="004C07DB"/>
    <w:rsid w:val="004C79BD"/>
    <w:rsid w:val="004E195A"/>
    <w:rsid w:val="004E4091"/>
    <w:rsid w:val="004E5E60"/>
    <w:rsid w:val="00500CF5"/>
    <w:rsid w:val="00505238"/>
    <w:rsid w:val="00506079"/>
    <w:rsid w:val="00514B55"/>
    <w:rsid w:val="005244EA"/>
    <w:rsid w:val="00527D74"/>
    <w:rsid w:val="00543DE9"/>
    <w:rsid w:val="00545D39"/>
    <w:rsid w:val="00563541"/>
    <w:rsid w:val="00592145"/>
    <w:rsid w:val="005A69CC"/>
    <w:rsid w:val="005D105E"/>
    <w:rsid w:val="005E527C"/>
    <w:rsid w:val="005F0AA8"/>
    <w:rsid w:val="0060230D"/>
    <w:rsid w:val="00614D73"/>
    <w:rsid w:val="0062044E"/>
    <w:rsid w:val="006343AD"/>
    <w:rsid w:val="00642496"/>
    <w:rsid w:val="00663CDB"/>
    <w:rsid w:val="00664C1F"/>
    <w:rsid w:val="006777FA"/>
    <w:rsid w:val="00691FE3"/>
    <w:rsid w:val="006A137C"/>
    <w:rsid w:val="006C0A4B"/>
    <w:rsid w:val="006C1A11"/>
    <w:rsid w:val="006C202C"/>
    <w:rsid w:val="006C47D3"/>
    <w:rsid w:val="006C61B3"/>
    <w:rsid w:val="006D262E"/>
    <w:rsid w:val="006F26C4"/>
    <w:rsid w:val="006F4E8F"/>
    <w:rsid w:val="006F6DE2"/>
    <w:rsid w:val="00701998"/>
    <w:rsid w:val="00704BEB"/>
    <w:rsid w:val="0071084B"/>
    <w:rsid w:val="00712B93"/>
    <w:rsid w:val="00721F9C"/>
    <w:rsid w:val="0072342A"/>
    <w:rsid w:val="0072345D"/>
    <w:rsid w:val="00726CF6"/>
    <w:rsid w:val="00733396"/>
    <w:rsid w:val="007345E0"/>
    <w:rsid w:val="00737C1C"/>
    <w:rsid w:val="00772271"/>
    <w:rsid w:val="007738FD"/>
    <w:rsid w:val="00774A63"/>
    <w:rsid w:val="00793DB6"/>
    <w:rsid w:val="00795492"/>
    <w:rsid w:val="00795DB5"/>
    <w:rsid w:val="007A7DE2"/>
    <w:rsid w:val="007B0FD9"/>
    <w:rsid w:val="007B26F8"/>
    <w:rsid w:val="007C4DA5"/>
    <w:rsid w:val="007C4FB9"/>
    <w:rsid w:val="007E01CA"/>
    <w:rsid w:val="007E7695"/>
    <w:rsid w:val="007F1F83"/>
    <w:rsid w:val="007F75AD"/>
    <w:rsid w:val="00806815"/>
    <w:rsid w:val="0081311A"/>
    <w:rsid w:val="00813424"/>
    <w:rsid w:val="0081502A"/>
    <w:rsid w:val="0081679A"/>
    <w:rsid w:val="00820BE7"/>
    <w:rsid w:val="0082492B"/>
    <w:rsid w:val="0082764D"/>
    <w:rsid w:val="00830B65"/>
    <w:rsid w:val="0084127D"/>
    <w:rsid w:val="00846988"/>
    <w:rsid w:val="0086568B"/>
    <w:rsid w:val="008677D0"/>
    <w:rsid w:val="00875AFA"/>
    <w:rsid w:val="00892231"/>
    <w:rsid w:val="008A74EC"/>
    <w:rsid w:val="008B67EC"/>
    <w:rsid w:val="008C1609"/>
    <w:rsid w:val="008C361F"/>
    <w:rsid w:val="008C7A3F"/>
    <w:rsid w:val="008F0BDB"/>
    <w:rsid w:val="00900B2B"/>
    <w:rsid w:val="00902D88"/>
    <w:rsid w:val="009041A6"/>
    <w:rsid w:val="00912921"/>
    <w:rsid w:val="00915780"/>
    <w:rsid w:val="0091643A"/>
    <w:rsid w:val="00931695"/>
    <w:rsid w:val="00936A0F"/>
    <w:rsid w:val="009403FA"/>
    <w:rsid w:val="009408AF"/>
    <w:rsid w:val="00941327"/>
    <w:rsid w:val="00950978"/>
    <w:rsid w:val="009643C0"/>
    <w:rsid w:val="00982A52"/>
    <w:rsid w:val="0098663E"/>
    <w:rsid w:val="00997462"/>
    <w:rsid w:val="009A0697"/>
    <w:rsid w:val="009C6ADC"/>
    <w:rsid w:val="009D58AD"/>
    <w:rsid w:val="009D6AF5"/>
    <w:rsid w:val="009F7457"/>
    <w:rsid w:val="00A06B46"/>
    <w:rsid w:val="00A3254C"/>
    <w:rsid w:val="00A40237"/>
    <w:rsid w:val="00A51C4A"/>
    <w:rsid w:val="00A56063"/>
    <w:rsid w:val="00A56C6F"/>
    <w:rsid w:val="00A60F90"/>
    <w:rsid w:val="00A674AD"/>
    <w:rsid w:val="00A821EF"/>
    <w:rsid w:val="00A84E6A"/>
    <w:rsid w:val="00A97FA6"/>
    <w:rsid w:val="00AA4FE1"/>
    <w:rsid w:val="00AB7544"/>
    <w:rsid w:val="00AC1DD0"/>
    <w:rsid w:val="00AD688D"/>
    <w:rsid w:val="00AE14CD"/>
    <w:rsid w:val="00AF226E"/>
    <w:rsid w:val="00B00189"/>
    <w:rsid w:val="00B01E0E"/>
    <w:rsid w:val="00B048EC"/>
    <w:rsid w:val="00B15628"/>
    <w:rsid w:val="00B169F7"/>
    <w:rsid w:val="00B3016D"/>
    <w:rsid w:val="00B330D7"/>
    <w:rsid w:val="00B56120"/>
    <w:rsid w:val="00B604A1"/>
    <w:rsid w:val="00B73943"/>
    <w:rsid w:val="00B771CF"/>
    <w:rsid w:val="00B8237D"/>
    <w:rsid w:val="00B91458"/>
    <w:rsid w:val="00BA1693"/>
    <w:rsid w:val="00BB5492"/>
    <w:rsid w:val="00BE2657"/>
    <w:rsid w:val="00BE67F8"/>
    <w:rsid w:val="00BF1752"/>
    <w:rsid w:val="00C014A0"/>
    <w:rsid w:val="00C03F5A"/>
    <w:rsid w:val="00C04783"/>
    <w:rsid w:val="00C12A1D"/>
    <w:rsid w:val="00C156A4"/>
    <w:rsid w:val="00C174A6"/>
    <w:rsid w:val="00C225B7"/>
    <w:rsid w:val="00C22A19"/>
    <w:rsid w:val="00C246EF"/>
    <w:rsid w:val="00C27380"/>
    <w:rsid w:val="00C3035E"/>
    <w:rsid w:val="00C33B55"/>
    <w:rsid w:val="00C36666"/>
    <w:rsid w:val="00C47F78"/>
    <w:rsid w:val="00C50C1B"/>
    <w:rsid w:val="00C569AB"/>
    <w:rsid w:val="00C8528A"/>
    <w:rsid w:val="00C93D56"/>
    <w:rsid w:val="00CA0C29"/>
    <w:rsid w:val="00CA6EF7"/>
    <w:rsid w:val="00CB6E60"/>
    <w:rsid w:val="00CC60DB"/>
    <w:rsid w:val="00CD65E3"/>
    <w:rsid w:val="00CD7563"/>
    <w:rsid w:val="00CE1DA8"/>
    <w:rsid w:val="00CE3AB4"/>
    <w:rsid w:val="00CE5F29"/>
    <w:rsid w:val="00D013BF"/>
    <w:rsid w:val="00D02F15"/>
    <w:rsid w:val="00D10473"/>
    <w:rsid w:val="00D15C83"/>
    <w:rsid w:val="00D23421"/>
    <w:rsid w:val="00D263B6"/>
    <w:rsid w:val="00D31640"/>
    <w:rsid w:val="00D427EB"/>
    <w:rsid w:val="00D5127C"/>
    <w:rsid w:val="00D5200B"/>
    <w:rsid w:val="00D54B72"/>
    <w:rsid w:val="00D6447F"/>
    <w:rsid w:val="00D6590E"/>
    <w:rsid w:val="00D66C5C"/>
    <w:rsid w:val="00D724D4"/>
    <w:rsid w:val="00D83684"/>
    <w:rsid w:val="00DA06DF"/>
    <w:rsid w:val="00DA6727"/>
    <w:rsid w:val="00DB4DFF"/>
    <w:rsid w:val="00DB5C61"/>
    <w:rsid w:val="00DD660F"/>
    <w:rsid w:val="00DF5536"/>
    <w:rsid w:val="00DF6BE8"/>
    <w:rsid w:val="00E11E73"/>
    <w:rsid w:val="00E135F9"/>
    <w:rsid w:val="00E13DF0"/>
    <w:rsid w:val="00E31D7E"/>
    <w:rsid w:val="00E41CE1"/>
    <w:rsid w:val="00E56D28"/>
    <w:rsid w:val="00E71DBC"/>
    <w:rsid w:val="00E73FD6"/>
    <w:rsid w:val="00E80DBB"/>
    <w:rsid w:val="00E80E27"/>
    <w:rsid w:val="00E869E2"/>
    <w:rsid w:val="00EA1E15"/>
    <w:rsid w:val="00EA5A08"/>
    <w:rsid w:val="00EB2D24"/>
    <w:rsid w:val="00EC4010"/>
    <w:rsid w:val="00ED2C00"/>
    <w:rsid w:val="00F060DC"/>
    <w:rsid w:val="00F32620"/>
    <w:rsid w:val="00F35464"/>
    <w:rsid w:val="00F3620E"/>
    <w:rsid w:val="00F36276"/>
    <w:rsid w:val="00F50B89"/>
    <w:rsid w:val="00F63ADA"/>
    <w:rsid w:val="00F728B9"/>
    <w:rsid w:val="00F73556"/>
    <w:rsid w:val="00F745B8"/>
    <w:rsid w:val="00F7509D"/>
    <w:rsid w:val="00F77512"/>
    <w:rsid w:val="00F81DDF"/>
    <w:rsid w:val="00F97D8E"/>
    <w:rsid w:val="00FA4779"/>
    <w:rsid w:val="00FA49C0"/>
    <w:rsid w:val="00FB3A9A"/>
    <w:rsid w:val="00FB788A"/>
    <w:rsid w:val="00FC277D"/>
    <w:rsid w:val="00FF4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3C42C95"/>
  <w15:docId w15:val="{D4D81E73-3E0D-4C61-B721-0014F658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DA"/>
    <w:rPr>
      <w:rFonts w:ascii="Times New Roman" w:hAnsi="Times New Roman"/>
    </w:rPr>
  </w:style>
  <w:style w:type="paragraph" w:styleId="Rubrik1">
    <w:name w:val="heading 1"/>
    <w:basedOn w:val="Normal"/>
    <w:next w:val="Normal"/>
    <w:link w:val="Rubrik1Char"/>
    <w:uiPriority w:val="9"/>
    <w:qFormat/>
    <w:rsid w:val="00C174A6"/>
    <w:pPr>
      <w:numPr>
        <w:numId w:val="1"/>
      </w:numPr>
      <w:spacing w:before="300" w:after="40"/>
      <w:outlineLvl w:val="0"/>
    </w:pPr>
    <w:rPr>
      <w:rFonts w:ascii="Calibri" w:eastAsia="Times New Roman" w:hAnsi="Calibri" w:cs="Times New Roman"/>
      <w:b/>
      <w:smallCaps/>
      <w:spacing w:val="5"/>
      <w:sz w:val="32"/>
      <w:szCs w:val="32"/>
      <w:lang w:bidi="en-US"/>
    </w:rPr>
  </w:style>
  <w:style w:type="paragraph" w:styleId="Rubrik2">
    <w:name w:val="heading 2"/>
    <w:basedOn w:val="Normal"/>
    <w:next w:val="Normal"/>
    <w:link w:val="Rubrik2Char"/>
    <w:uiPriority w:val="9"/>
    <w:qFormat/>
    <w:rsid w:val="00712B93"/>
    <w:pPr>
      <w:keepNext/>
      <w:numPr>
        <w:ilvl w:val="1"/>
        <w:numId w:val="1"/>
      </w:numPr>
      <w:tabs>
        <w:tab w:val="left" w:pos="567"/>
      </w:tabs>
      <w:spacing w:before="240" w:after="80"/>
      <w:ind w:left="426"/>
      <w:outlineLvl w:val="1"/>
    </w:pPr>
    <w:rPr>
      <w:rFonts w:ascii="Calibri" w:eastAsia="Times New Roman" w:hAnsi="Calibri" w:cs="Times New Roman"/>
      <w:b/>
      <w:smallCaps/>
      <w:spacing w:val="5"/>
      <w:sz w:val="28"/>
      <w:szCs w:val="28"/>
      <w:lang w:bidi="en-US"/>
    </w:rPr>
  </w:style>
  <w:style w:type="paragraph" w:styleId="Rubrik3">
    <w:name w:val="heading 3"/>
    <w:basedOn w:val="Normal"/>
    <w:next w:val="Normal"/>
    <w:link w:val="Rubrik3Char"/>
    <w:autoRedefine/>
    <w:uiPriority w:val="9"/>
    <w:qFormat/>
    <w:rsid w:val="007345E0"/>
    <w:pPr>
      <w:keepNext/>
      <w:numPr>
        <w:ilvl w:val="2"/>
        <w:numId w:val="1"/>
      </w:numPr>
      <w:spacing w:after="0"/>
      <w:ind w:left="851" w:hanging="851"/>
      <w:outlineLvl w:val="2"/>
    </w:pPr>
    <w:rPr>
      <w:rFonts w:ascii="Calibri" w:eastAsia="Times New Roman" w:hAnsi="Calibri" w:cs="Times New Roman"/>
      <w:b/>
      <w:smallCaps/>
      <w:spacing w:val="5"/>
      <w:sz w:val="24"/>
      <w:szCs w:val="24"/>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A6E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6EF7"/>
    <w:rPr>
      <w:rFonts w:ascii="Tahoma" w:hAnsi="Tahoma" w:cs="Tahoma"/>
      <w:sz w:val="16"/>
      <w:szCs w:val="16"/>
    </w:rPr>
  </w:style>
  <w:style w:type="paragraph" w:styleId="Sidhuvud">
    <w:name w:val="header"/>
    <w:basedOn w:val="Normal"/>
    <w:link w:val="SidhuvudChar"/>
    <w:uiPriority w:val="99"/>
    <w:unhideWhenUsed/>
    <w:rsid w:val="00CA6E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6EF7"/>
  </w:style>
  <w:style w:type="paragraph" w:styleId="Sidfot">
    <w:name w:val="footer"/>
    <w:basedOn w:val="Normal"/>
    <w:link w:val="SidfotChar"/>
    <w:uiPriority w:val="99"/>
    <w:unhideWhenUsed/>
    <w:rsid w:val="00CA6E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6EF7"/>
  </w:style>
  <w:style w:type="paragraph" w:customStyle="1" w:styleId="Default">
    <w:name w:val="Default"/>
    <w:rsid w:val="002C1A15"/>
    <w:pPr>
      <w:widowControl w:val="0"/>
      <w:suppressAutoHyphens/>
      <w:autoSpaceDN w:val="0"/>
      <w:jc w:val="both"/>
      <w:textAlignment w:val="baseline"/>
    </w:pPr>
    <w:rPr>
      <w:rFonts w:ascii="Calibri" w:eastAsia="Times New Roman" w:hAnsi="Calibri" w:cs="Times New Roman"/>
      <w:kern w:val="3"/>
    </w:rPr>
  </w:style>
  <w:style w:type="paragraph" w:styleId="Liststycke">
    <w:name w:val="List Paragraph"/>
    <w:basedOn w:val="Normal"/>
    <w:link w:val="ListstyckeChar"/>
    <w:uiPriority w:val="34"/>
    <w:qFormat/>
    <w:rsid w:val="006C202C"/>
    <w:pPr>
      <w:ind w:left="720"/>
      <w:contextualSpacing/>
    </w:pPr>
  </w:style>
  <w:style w:type="character" w:styleId="Hyperlnk">
    <w:name w:val="Hyperlink"/>
    <w:basedOn w:val="Standardstycketeckensnitt"/>
    <w:uiPriority w:val="99"/>
    <w:unhideWhenUsed/>
    <w:rsid w:val="00F7509D"/>
    <w:rPr>
      <w:color w:val="0000FF" w:themeColor="hyperlink"/>
      <w:u w:val="single"/>
    </w:rPr>
  </w:style>
  <w:style w:type="character" w:customStyle="1" w:styleId="Rubrik1Char">
    <w:name w:val="Rubrik 1 Char"/>
    <w:basedOn w:val="Standardstycketeckensnitt"/>
    <w:link w:val="Rubrik1"/>
    <w:uiPriority w:val="9"/>
    <w:rsid w:val="00C174A6"/>
    <w:rPr>
      <w:rFonts w:ascii="Calibri" w:eastAsia="Times New Roman" w:hAnsi="Calibri" w:cs="Times New Roman"/>
      <w:b/>
      <w:smallCaps/>
      <w:spacing w:val="5"/>
      <w:sz w:val="32"/>
      <w:szCs w:val="32"/>
      <w:lang w:bidi="en-US"/>
    </w:rPr>
  </w:style>
  <w:style w:type="character" w:customStyle="1" w:styleId="Rubrik2Char">
    <w:name w:val="Rubrik 2 Char"/>
    <w:basedOn w:val="Standardstycketeckensnitt"/>
    <w:link w:val="Rubrik2"/>
    <w:uiPriority w:val="9"/>
    <w:rsid w:val="00712B93"/>
    <w:rPr>
      <w:rFonts w:ascii="Calibri" w:eastAsia="Times New Roman" w:hAnsi="Calibri" w:cs="Times New Roman"/>
      <w:b/>
      <w:smallCaps/>
      <w:spacing w:val="5"/>
      <w:sz w:val="28"/>
      <w:szCs w:val="28"/>
      <w:lang w:bidi="en-US"/>
    </w:rPr>
  </w:style>
  <w:style w:type="paragraph" w:customStyle="1" w:styleId="Ruta">
    <w:name w:val="Ruta"/>
    <w:basedOn w:val="Normal"/>
    <w:link w:val="RutaChar"/>
    <w:qFormat/>
    <w:rsid w:val="00C174A6"/>
    <w:pPr>
      <w:pBdr>
        <w:top w:val="single" w:sz="4" w:space="1" w:color="auto"/>
        <w:left w:val="single" w:sz="4" w:space="4" w:color="auto"/>
        <w:bottom w:val="single" w:sz="4" w:space="1" w:color="auto"/>
        <w:right w:val="single" w:sz="4" w:space="4" w:color="auto"/>
      </w:pBdr>
      <w:jc w:val="both"/>
    </w:pPr>
    <w:rPr>
      <w:rFonts w:eastAsia="Times New Roman" w:cs="Times New Roman"/>
      <w:lang w:bidi="en-US"/>
    </w:rPr>
  </w:style>
  <w:style w:type="character" w:customStyle="1" w:styleId="RutaChar">
    <w:name w:val="Ruta Char"/>
    <w:basedOn w:val="Standardstycketeckensnitt"/>
    <w:link w:val="Ruta"/>
    <w:rsid w:val="00C174A6"/>
    <w:rPr>
      <w:rFonts w:ascii="Times New Roman" w:eastAsia="Times New Roman" w:hAnsi="Times New Roman" w:cs="Times New Roman"/>
      <w:lang w:bidi="en-US"/>
    </w:rPr>
  </w:style>
  <w:style w:type="paragraph" w:customStyle="1" w:styleId="Nypunktlista">
    <w:name w:val="Ny punktlista"/>
    <w:basedOn w:val="Liststycke"/>
    <w:link w:val="NypunktlistaChar"/>
    <w:uiPriority w:val="99"/>
    <w:qFormat/>
    <w:rsid w:val="00CA0C29"/>
    <w:pPr>
      <w:numPr>
        <w:numId w:val="2"/>
      </w:numPr>
    </w:pPr>
  </w:style>
  <w:style w:type="character" w:customStyle="1" w:styleId="Rubrik3Char">
    <w:name w:val="Rubrik 3 Char"/>
    <w:basedOn w:val="Standardstycketeckensnitt"/>
    <w:link w:val="Rubrik3"/>
    <w:uiPriority w:val="9"/>
    <w:rsid w:val="007345E0"/>
    <w:rPr>
      <w:rFonts w:ascii="Calibri" w:eastAsia="Times New Roman" w:hAnsi="Calibri" w:cs="Times New Roman"/>
      <w:b/>
      <w:smallCaps/>
      <w:spacing w:val="5"/>
      <w:sz w:val="24"/>
      <w:szCs w:val="24"/>
      <w:lang w:bidi="en-US"/>
    </w:rPr>
  </w:style>
  <w:style w:type="character" w:customStyle="1" w:styleId="ListstyckeChar">
    <w:name w:val="Liststycke Char"/>
    <w:basedOn w:val="Standardstycketeckensnitt"/>
    <w:link w:val="Liststycke"/>
    <w:uiPriority w:val="34"/>
    <w:rsid w:val="00CA0C29"/>
    <w:rPr>
      <w:rFonts w:ascii="Times New Roman" w:hAnsi="Times New Roman"/>
    </w:rPr>
  </w:style>
  <w:style w:type="character" w:customStyle="1" w:styleId="NypunktlistaChar">
    <w:name w:val="Ny punktlista Char"/>
    <w:basedOn w:val="ListstyckeChar"/>
    <w:link w:val="Nypunktlista"/>
    <w:rsid w:val="00CA0C29"/>
    <w:rPr>
      <w:rFonts w:ascii="Times New Roman" w:hAnsi="Times New Roman"/>
    </w:rPr>
  </w:style>
  <w:style w:type="paragraph" w:styleId="Ingetavstnd">
    <w:name w:val="No Spacing"/>
    <w:uiPriority w:val="1"/>
    <w:qFormat/>
    <w:rsid w:val="004C79BD"/>
    <w:pPr>
      <w:spacing w:after="0" w:line="240" w:lineRule="auto"/>
    </w:pPr>
    <w:rPr>
      <w:rFonts w:ascii="Times New Roman" w:hAnsi="Times New Roman"/>
    </w:rPr>
  </w:style>
  <w:style w:type="character" w:styleId="Kommentarsreferens">
    <w:name w:val="annotation reference"/>
    <w:basedOn w:val="Standardstycketeckensnitt"/>
    <w:uiPriority w:val="99"/>
    <w:semiHidden/>
    <w:unhideWhenUsed/>
    <w:rsid w:val="0028014C"/>
    <w:rPr>
      <w:sz w:val="16"/>
      <w:szCs w:val="16"/>
    </w:rPr>
  </w:style>
  <w:style w:type="paragraph" w:styleId="Kommentarer">
    <w:name w:val="annotation text"/>
    <w:basedOn w:val="Normal"/>
    <w:link w:val="KommentarerChar"/>
    <w:uiPriority w:val="99"/>
    <w:semiHidden/>
    <w:unhideWhenUsed/>
    <w:rsid w:val="0028014C"/>
    <w:pPr>
      <w:spacing w:line="240" w:lineRule="auto"/>
    </w:pPr>
    <w:rPr>
      <w:sz w:val="20"/>
      <w:szCs w:val="20"/>
    </w:rPr>
  </w:style>
  <w:style w:type="character" w:customStyle="1" w:styleId="KommentarerChar">
    <w:name w:val="Kommentarer Char"/>
    <w:basedOn w:val="Standardstycketeckensnitt"/>
    <w:link w:val="Kommentarer"/>
    <w:uiPriority w:val="99"/>
    <w:semiHidden/>
    <w:rsid w:val="0028014C"/>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8014C"/>
    <w:rPr>
      <w:b/>
      <w:bCs/>
    </w:rPr>
  </w:style>
  <w:style w:type="character" w:customStyle="1" w:styleId="KommentarsmneChar">
    <w:name w:val="Kommentarsämne Char"/>
    <w:basedOn w:val="KommentarerChar"/>
    <w:link w:val="Kommentarsmne"/>
    <w:uiPriority w:val="99"/>
    <w:semiHidden/>
    <w:rsid w:val="0028014C"/>
    <w:rPr>
      <w:rFonts w:ascii="Times New Roman" w:hAnsi="Times New Roman"/>
      <w:b/>
      <w:bCs/>
      <w:sz w:val="20"/>
      <w:szCs w:val="20"/>
    </w:rPr>
  </w:style>
  <w:style w:type="paragraph" w:styleId="Revision">
    <w:name w:val="Revision"/>
    <w:hidden/>
    <w:uiPriority w:val="99"/>
    <w:semiHidden/>
    <w:rsid w:val="0016728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0154">
      <w:bodyDiv w:val="1"/>
      <w:marLeft w:val="0"/>
      <w:marRight w:val="0"/>
      <w:marTop w:val="0"/>
      <w:marBottom w:val="0"/>
      <w:divBdr>
        <w:top w:val="none" w:sz="0" w:space="0" w:color="auto"/>
        <w:left w:val="none" w:sz="0" w:space="0" w:color="auto"/>
        <w:bottom w:val="none" w:sz="0" w:space="0" w:color="auto"/>
        <w:right w:val="none" w:sz="0" w:space="0" w:color="auto"/>
      </w:divBdr>
    </w:div>
    <w:div w:id="10019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bredba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dningskollen.se" TargetMode="External"/><Relationship Id="rId4" Type="http://schemas.openxmlformats.org/officeDocument/2006/relationships/settings" Target="settings.xml"/><Relationship Id="rId9" Type="http://schemas.openxmlformats.org/officeDocument/2006/relationships/hyperlink" Target="http://www.ssnf.org"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E703-7998-4A9C-A358-A3AB6685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3227</Words>
  <Characters>17105</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Smolka Ringborg</dc:creator>
  <cp:lastModifiedBy>Johanna Larsson</cp:lastModifiedBy>
  <cp:revision>13</cp:revision>
  <cp:lastPrinted>2016-02-02T07:52:00Z</cp:lastPrinted>
  <dcterms:created xsi:type="dcterms:W3CDTF">2016-06-13T14:09:00Z</dcterms:created>
  <dcterms:modified xsi:type="dcterms:W3CDTF">2016-06-14T18:11:00Z</dcterms:modified>
</cp:coreProperties>
</file>